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059C" w:rsidRPr="006134D6" w:rsidRDefault="0059059C">
      <w:pPr>
        <w:tabs>
          <w:tab w:val="center" w:pos="5400"/>
        </w:tabs>
        <w:spacing w:line="227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Microsoft Uighur" w:hAnsi="Microsoft Uighur" w:cs="Microsoft Uighur"/>
        </w:rPr>
        <w:tab/>
      </w:r>
      <w:r w:rsidRPr="006134D6">
        <w:rPr>
          <w:rFonts w:ascii="Arial" w:hAnsi="Arial" w:cs="Arial"/>
          <w:b/>
          <w:bCs/>
        </w:rPr>
        <w:t>UNITED STATES BANKRUPTCY COURT</w:t>
      </w:r>
    </w:p>
    <w:p w:rsidR="0059059C" w:rsidRPr="006134D6" w:rsidRDefault="006134D6">
      <w:pPr>
        <w:tabs>
          <w:tab w:val="center" w:pos="5400"/>
        </w:tabs>
        <w:spacing w:line="227" w:lineRule="auto"/>
        <w:rPr>
          <w:rFonts w:ascii="Arial" w:hAnsi="Arial" w:cs="Arial"/>
        </w:rPr>
      </w:pPr>
      <w:r w:rsidRPr="006134D6">
        <w:rPr>
          <w:rFonts w:ascii="Arial" w:hAnsi="Arial" w:cs="Arial"/>
          <w:b/>
          <w:bCs/>
        </w:rPr>
        <w:tab/>
        <w:t>NORTHERN DISTRICT</w:t>
      </w:r>
      <w:r w:rsidR="0059059C" w:rsidRPr="006134D6">
        <w:rPr>
          <w:rFonts w:ascii="Arial" w:hAnsi="Arial" w:cs="Arial"/>
          <w:b/>
          <w:bCs/>
        </w:rPr>
        <w:t xml:space="preserve"> OF CALIFORNIA</w:t>
      </w:r>
    </w:p>
    <w:p w:rsidR="0059059C" w:rsidRDefault="0059059C">
      <w:pPr>
        <w:spacing w:line="227" w:lineRule="auto"/>
        <w:rPr>
          <w:rFonts w:ascii="Microsoft Uighur" w:hAnsi="Microsoft Uighur" w:cs="Microsoft Uighur"/>
        </w:rPr>
      </w:pPr>
    </w:p>
    <w:p w:rsidR="0059059C" w:rsidRDefault="0059059C">
      <w:pPr>
        <w:spacing w:line="227" w:lineRule="auto"/>
        <w:rPr>
          <w:rFonts w:ascii="Microsoft Uighur" w:hAnsi="Microsoft Uighur" w:cs="Microsoft Uighur"/>
        </w:rPr>
        <w:sectPr w:rsidR="0059059C" w:rsidSect="00AC7F2F">
          <w:footerReference w:type="default" r:id="rId9"/>
          <w:pgSz w:w="12240" w:h="15840"/>
          <w:pgMar w:top="630" w:right="720" w:bottom="312" w:left="720" w:header="630" w:footer="312" w:gutter="0"/>
          <w:cols w:space="720"/>
          <w:noEndnote/>
        </w:sectPr>
      </w:pP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  <w:r w:rsidRPr="006134D6">
        <w:rPr>
          <w:rFonts w:ascii="Arial" w:hAnsi="Arial" w:cs="Arial"/>
          <w:sz w:val="18"/>
          <w:szCs w:val="18"/>
        </w:rPr>
        <w:lastRenderedPageBreak/>
        <w:t>Name of Debtor:</w:t>
      </w: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vanish/>
          <w:sz w:val="18"/>
          <w:szCs w:val="18"/>
        </w:rPr>
      </w:pPr>
      <w:r w:rsidRPr="006134D6">
        <w:rPr>
          <w:rFonts w:ascii="Arial" w:hAnsi="Arial" w:cs="Arial"/>
          <w:sz w:val="18"/>
          <w:szCs w:val="18"/>
        </w:rPr>
        <w:br w:type="column"/>
      </w: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</w:p>
    <w:p w:rsidR="0059059C" w:rsidRPr="006134D6" w:rsidRDefault="0059059C">
      <w:pPr>
        <w:spacing w:line="227" w:lineRule="auto"/>
        <w:rPr>
          <w:rFonts w:ascii="Arial" w:hAnsi="Arial" w:cs="Arial"/>
          <w:vanish/>
          <w:sz w:val="18"/>
          <w:szCs w:val="18"/>
        </w:rPr>
      </w:pPr>
      <w:r w:rsidRPr="006134D6">
        <w:rPr>
          <w:rFonts w:ascii="Arial" w:hAnsi="Arial" w:cs="Arial"/>
          <w:sz w:val="18"/>
          <w:szCs w:val="18"/>
        </w:rPr>
        <w:br w:type="column"/>
      </w:r>
    </w:p>
    <w:p w:rsidR="0059059C" w:rsidRPr="006134D6" w:rsidRDefault="0059059C">
      <w:pPr>
        <w:spacing w:line="227" w:lineRule="auto"/>
        <w:rPr>
          <w:rFonts w:ascii="Arial" w:hAnsi="Arial" w:cs="Arial"/>
          <w:sz w:val="18"/>
          <w:szCs w:val="18"/>
        </w:rPr>
      </w:pPr>
      <w:r w:rsidRPr="006134D6">
        <w:rPr>
          <w:rFonts w:ascii="Arial" w:hAnsi="Arial" w:cs="Arial"/>
          <w:sz w:val="18"/>
          <w:szCs w:val="18"/>
        </w:rPr>
        <w:t>Case No.</w:t>
      </w:r>
    </w:p>
    <w:p w:rsidR="0059059C" w:rsidRDefault="0059059C">
      <w:pPr>
        <w:spacing w:line="227" w:lineRule="auto"/>
        <w:rPr>
          <w:rFonts w:ascii="Microsoft Uighur" w:hAnsi="Microsoft Uighur" w:cs="Microsoft Uighur"/>
        </w:rPr>
        <w:sectPr w:rsidR="0059059C" w:rsidSect="00AC7F2F">
          <w:type w:val="continuous"/>
          <w:pgSz w:w="12240" w:h="15840"/>
          <w:pgMar w:top="630" w:right="720" w:bottom="312" w:left="720" w:header="630" w:footer="312" w:gutter="0"/>
          <w:cols w:num="3" w:space="720" w:equalWidth="0">
            <w:col w:w="5310" w:space="90"/>
            <w:col w:w="288" w:space="702"/>
            <w:col w:w="4406"/>
          </w:cols>
          <w:noEndnote/>
        </w:sectPr>
      </w:pPr>
    </w:p>
    <w:p w:rsidR="0059059C" w:rsidRPr="006134D6" w:rsidRDefault="0059059C">
      <w:pPr>
        <w:tabs>
          <w:tab w:val="center" w:pos="5400"/>
        </w:tabs>
        <w:spacing w:line="227" w:lineRule="auto"/>
        <w:rPr>
          <w:rFonts w:ascii="Arial" w:hAnsi="Arial" w:cs="Arial"/>
          <w:b/>
          <w:bCs/>
        </w:rPr>
      </w:pPr>
      <w:r>
        <w:lastRenderedPageBreak/>
        <w:tab/>
      </w:r>
      <w:r w:rsidRPr="006134D6">
        <w:rPr>
          <w:rFonts w:ascii="Arial" w:hAnsi="Arial" w:cs="Arial"/>
          <w:b/>
          <w:bCs/>
        </w:rPr>
        <w:t>CHAPTER 13 PLAN</w:t>
      </w:r>
    </w:p>
    <w:p w:rsidR="0059059C" w:rsidRDefault="0059059C">
      <w:pPr>
        <w:spacing w:line="227" w:lineRule="auto"/>
      </w:pPr>
    </w:p>
    <w:p w:rsidR="0059059C" w:rsidRPr="006134D6" w:rsidRDefault="0059059C">
      <w:pPr>
        <w:spacing w:line="226" w:lineRule="auto"/>
        <w:jc w:val="center"/>
        <w:rPr>
          <w:rFonts w:ascii="Arial" w:hAnsi="Arial" w:cs="Arial"/>
          <w:sz w:val="22"/>
          <w:szCs w:val="22"/>
        </w:rPr>
      </w:pPr>
      <w:r w:rsidRPr="006134D6">
        <w:rPr>
          <w:rFonts w:ascii="Arial" w:hAnsi="Arial" w:cs="Arial"/>
          <w:sz w:val="22"/>
          <w:szCs w:val="22"/>
        </w:rPr>
        <w:t>YOU WILL BE NOTIFIED OF THE DATE, TIME, AND LOCATION OF A HEARING TO CONFIRM THIS PLAN AND OF THE DEADLINE TO OBJECT TO ITS CONFIRMATION.  IN THE ABSENCE OF A TIMELY WRITTEN OBJECTION, TH</w:t>
      </w:r>
      <w:r w:rsidR="00C77D39">
        <w:rPr>
          <w:rFonts w:ascii="Arial" w:hAnsi="Arial" w:cs="Arial"/>
          <w:sz w:val="22"/>
          <w:szCs w:val="22"/>
        </w:rPr>
        <w:t>IS</w:t>
      </w:r>
      <w:r w:rsidRPr="006134D6">
        <w:rPr>
          <w:rFonts w:ascii="Arial" w:hAnsi="Arial" w:cs="Arial"/>
          <w:sz w:val="22"/>
          <w:szCs w:val="22"/>
        </w:rPr>
        <w:t xml:space="preserve"> PLAN MAY BE CONFIRMED.  IT WILL BE EFFECTIVE UPON ITS CONFIRMATION.</w:t>
      </w:r>
    </w:p>
    <w:p w:rsidR="0059059C" w:rsidRDefault="0059059C">
      <w:pPr>
        <w:spacing w:line="226" w:lineRule="auto"/>
        <w:rPr>
          <w:rFonts w:ascii="Microsoft Uighur" w:hAnsi="Microsoft Uighur" w:cs="Microsoft Uighur"/>
          <w:sz w:val="20"/>
          <w:szCs w:val="20"/>
        </w:rPr>
      </w:pPr>
    </w:p>
    <w:p w:rsidR="00B3062E" w:rsidRDefault="00B3062E">
      <w:pPr>
        <w:spacing w:line="226" w:lineRule="auto"/>
        <w:rPr>
          <w:rFonts w:ascii="Microsoft Uighur" w:hAnsi="Microsoft Uighur" w:cs="Microsoft Uighur"/>
          <w:sz w:val="20"/>
          <w:szCs w:val="20"/>
        </w:rPr>
      </w:pPr>
    </w:p>
    <w:p w:rsidR="0059059C" w:rsidRPr="006134D6" w:rsidRDefault="0059059C">
      <w:pPr>
        <w:tabs>
          <w:tab w:val="center" w:pos="5400"/>
        </w:tabs>
        <w:spacing w:line="226" w:lineRule="auto"/>
        <w:rPr>
          <w:rFonts w:ascii="Arial" w:hAnsi="Arial" w:cs="Arial"/>
          <w:sz w:val="20"/>
          <w:szCs w:val="20"/>
        </w:rPr>
      </w:pPr>
      <w:r>
        <w:rPr>
          <w:rFonts w:ascii="Microsoft Uighur" w:hAnsi="Microsoft Uighur" w:cs="Microsoft Uighur"/>
          <w:b/>
          <w:bCs/>
          <w:sz w:val="20"/>
          <w:szCs w:val="20"/>
        </w:rPr>
        <w:tab/>
      </w:r>
      <w:r w:rsidRPr="006134D6">
        <w:rPr>
          <w:rFonts w:ascii="Arial" w:hAnsi="Arial" w:cs="Arial"/>
          <w:b/>
          <w:bCs/>
          <w:sz w:val="20"/>
          <w:szCs w:val="20"/>
        </w:rPr>
        <w:t>Section 1.  Plan Payments and Plan Duration</w:t>
      </w:r>
    </w:p>
    <w:p w:rsidR="00830AFA" w:rsidRPr="00A02D51" w:rsidRDefault="00A02D51" w:rsidP="00830AFA">
      <w:pPr>
        <w:spacing w:line="227" w:lineRule="auto"/>
        <w:rPr>
          <w:rFonts w:ascii="Microsoft Uighur" w:hAnsi="Microsoft Uighur" w:cs="Microsoft Uighur"/>
          <w:color w:val="FF000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4D06" w:rsidRPr="00A02D51">
        <w:rPr>
          <w:color w:val="FF0000"/>
          <w:lang w:val="en-CA"/>
        </w:rPr>
        <w:fldChar w:fldCharType="begin"/>
      </w:r>
      <w:r w:rsidR="00830AFA" w:rsidRPr="00A02D51">
        <w:rPr>
          <w:color w:val="FF0000"/>
          <w:lang w:val="en-CA"/>
        </w:rPr>
        <w:instrText xml:space="preserve"> SEQ CHAPTER \h \r 1</w:instrText>
      </w:r>
      <w:r w:rsidR="00D74D06" w:rsidRPr="00A02D51">
        <w:rPr>
          <w:color w:val="FF0000"/>
          <w:lang w:val="en-CA"/>
        </w:rPr>
        <w:fldChar w:fldCharType="end"/>
      </w:r>
    </w:p>
    <w:p w:rsidR="0067213C" w:rsidRDefault="00830AFA" w:rsidP="00B3062E">
      <w:pPr>
        <w:pStyle w:val="NoSpacing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CB7651">
        <w:rPr>
          <w:rFonts w:ascii="Arial" w:hAnsi="Arial" w:cs="Arial"/>
          <w:b/>
          <w:bCs/>
          <w:sz w:val="20"/>
          <w:szCs w:val="20"/>
        </w:rPr>
        <w:t>Plan payments</w:t>
      </w:r>
      <w:r w:rsidRPr="00CB7651">
        <w:rPr>
          <w:rFonts w:ascii="Arial" w:hAnsi="Arial" w:cs="Arial"/>
          <w:b/>
          <w:sz w:val="20"/>
          <w:szCs w:val="20"/>
        </w:rPr>
        <w:t>.</w:t>
      </w:r>
      <w:r w:rsidRPr="00830AFA">
        <w:rPr>
          <w:rFonts w:ascii="Arial" w:hAnsi="Arial" w:cs="Arial"/>
          <w:sz w:val="20"/>
          <w:szCs w:val="20"/>
        </w:rPr>
        <w:t xml:space="preserve">  To complete this plan, Debtor shall</w:t>
      </w:r>
      <w:r w:rsidR="0067213C">
        <w:rPr>
          <w:rFonts w:ascii="Arial" w:hAnsi="Arial" w:cs="Arial"/>
          <w:sz w:val="20"/>
          <w:szCs w:val="20"/>
        </w:rPr>
        <w:t>:</w:t>
      </w:r>
    </w:p>
    <w:p w:rsidR="00704C3E" w:rsidRDefault="00704C3E" w:rsidP="00704C3E">
      <w:pPr>
        <w:pStyle w:val="NoSpacing"/>
        <w:ind w:left="384"/>
        <w:rPr>
          <w:rFonts w:ascii="Arial" w:hAnsi="Arial" w:cs="Arial"/>
          <w:sz w:val="20"/>
          <w:szCs w:val="20"/>
        </w:rPr>
      </w:pPr>
    </w:p>
    <w:p w:rsidR="00830AFA" w:rsidRDefault="00704C3E" w:rsidP="00704C3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AFA" w:rsidRPr="00830AFA">
        <w:rPr>
          <w:rFonts w:ascii="Arial" w:hAnsi="Arial" w:cs="Arial"/>
          <w:sz w:val="20"/>
          <w:szCs w:val="20"/>
        </w:rPr>
        <w:t>ay to Trustee $</w:t>
      </w:r>
      <w:r w:rsidR="002A46A3"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="00830AFA" w:rsidRPr="00830AFA">
        <w:rPr>
          <w:rFonts w:ascii="Arial" w:hAnsi="Arial" w:cs="Arial"/>
          <w:sz w:val="20"/>
          <w:szCs w:val="20"/>
        </w:rPr>
        <w:t xml:space="preserve"> </w:t>
      </w:r>
      <w:r w:rsidR="002A46A3">
        <w:rPr>
          <w:rFonts w:ascii="Arial" w:hAnsi="Arial" w:cs="Arial"/>
          <w:sz w:val="20"/>
          <w:szCs w:val="20"/>
        </w:rPr>
        <w:t xml:space="preserve">per month for ______ </w:t>
      </w:r>
      <w:r w:rsidR="00830AFA" w:rsidRPr="00830AFA">
        <w:rPr>
          <w:rFonts w:ascii="Arial" w:hAnsi="Arial" w:cs="Arial"/>
          <w:sz w:val="20"/>
          <w:szCs w:val="20"/>
        </w:rPr>
        <w:t xml:space="preserve">months from the following sources: (describe, such as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830AFA" w:rsidRPr="00830AFA">
        <w:rPr>
          <w:rFonts w:ascii="Arial" w:hAnsi="Arial" w:cs="Arial"/>
          <w:sz w:val="20"/>
          <w:szCs w:val="20"/>
        </w:rPr>
        <w:t>wages, rental income</w:t>
      </w:r>
      <w:r w:rsidR="0014774B">
        <w:rPr>
          <w:rFonts w:ascii="Arial" w:hAnsi="Arial" w:cs="Arial"/>
          <w:sz w:val="20"/>
          <w:szCs w:val="20"/>
        </w:rPr>
        <w:t xml:space="preserve">, etc.): __________________________________________________.  </w:t>
      </w:r>
      <w:r w:rsidR="0067213C">
        <w:rPr>
          <w:rFonts w:ascii="Arial" w:hAnsi="Arial" w:cs="Arial"/>
          <w:sz w:val="20"/>
          <w:szCs w:val="20"/>
        </w:rPr>
        <w:t>Debtor shall after __ months, increase the monthly payment to $____ for ___ months.</w:t>
      </w:r>
    </w:p>
    <w:p w:rsidR="00CB7651" w:rsidRDefault="00CB7651" w:rsidP="00CB7651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:rsidR="00CB7651" w:rsidRPr="00B3062E" w:rsidRDefault="00830AFA" w:rsidP="00B3062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30AFA">
        <w:rPr>
          <w:rFonts w:ascii="Arial" w:hAnsi="Arial" w:cs="Arial"/>
          <w:sz w:val="20"/>
          <w:szCs w:val="20"/>
        </w:rPr>
        <w:t xml:space="preserve">In addition to the foregoing monthly payments, pay </w:t>
      </w:r>
      <w:r w:rsidR="004746E7">
        <w:rPr>
          <w:rFonts w:ascii="Arial" w:hAnsi="Arial" w:cs="Arial"/>
          <w:sz w:val="20"/>
          <w:szCs w:val="20"/>
        </w:rPr>
        <w:t xml:space="preserve">to </w:t>
      </w:r>
      <w:r w:rsidRPr="00830AFA">
        <w:rPr>
          <w:rFonts w:ascii="Arial" w:hAnsi="Arial" w:cs="Arial"/>
          <w:sz w:val="20"/>
          <w:szCs w:val="20"/>
        </w:rPr>
        <w:t xml:space="preserve">Trustee $___________ from the following sources </w:t>
      </w:r>
      <w:r w:rsidRPr="00B3062E">
        <w:rPr>
          <w:rFonts w:ascii="Arial" w:hAnsi="Arial" w:cs="Arial"/>
          <w:sz w:val="20"/>
          <w:szCs w:val="20"/>
        </w:rPr>
        <w:t>on the dates indicated:</w:t>
      </w:r>
    </w:p>
    <w:p w:rsidR="00830AFA" w:rsidRPr="00830AFA" w:rsidRDefault="00830AFA" w:rsidP="00B3062E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830AFA">
        <w:rPr>
          <w:rFonts w:ascii="Arial" w:hAnsi="Arial" w:cs="Arial"/>
          <w:sz w:val="20"/>
          <w:szCs w:val="20"/>
        </w:rPr>
        <w:t>Date(s):_____________________________________________</w:t>
      </w:r>
      <w:r w:rsidR="00CB7651">
        <w:rPr>
          <w:rFonts w:ascii="Arial" w:hAnsi="Arial" w:cs="Arial"/>
          <w:sz w:val="20"/>
          <w:szCs w:val="20"/>
        </w:rPr>
        <w:t>_____________________________</w:t>
      </w:r>
    </w:p>
    <w:p w:rsidR="0059059C" w:rsidRPr="00830AFA" w:rsidRDefault="00830AFA" w:rsidP="00B3062E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830AFA">
        <w:rPr>
          <w:rFonts w:ascii="Arial" w:hAnsi="Arial" w:cs="Arial"/>
          <w:sz w:val="20"/>
          <w:szCs w:val="20"/>
        </w:rPr>
        <w:t>Source(s):___________________________________________</w:t>
      </w:r>
      <w:r w:rsidR="00CB7651">
        <w:rPr>
          <w:rFonts w:ascii="Arial" w:hAnsi="Arial" w:cs="Arial"/>
          <w:sz w:val="20"/>
          <w:szCs w:val="20"/>
        </w:rPr>
        <w:t>_____________________________</w:t>
      </w:r>
    </w:p>
    <w:p w:rsidR="0059059C" w:rsidRPr="006134D6" w:rsidRDefault="0059059C" w:rsidP="006134D6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B3062E" w:rsidRDefault="0059059C" w:rsidP="00B3062E">
      <w:pPr>
        <w:pStyle w:val="ListParagraph"/>
        <w:numPr>
          <w:ilvl w:val="0"/>
          <w:numId w:val="8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B3062E">
        <w:rPr>
          <w:rFonts w:ascii="Arial" w:hAnsi="Arial" w:cs="Arial"/>
          <w:sz w:val="20"/>
          <w:szCs w:val="20"/>
        </w:rPr>
        <w:t xml:space="preserve">The monthly plan payments will continue for </w:t>
      </w:r>
      <w:r w:rsidRPr="00B3062E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B3062E">
        <w:rPr>
          <w:rFonts w:ascii="Arial" w:hAnsi="Arial" w:cs="Arial"/>
          <w:sz w:val="20"/>
          <w:szCs w:val="20"/>
        </w:rPr>
        <w:t xml:space="preserve"> months unless a</w:t>
      </w:r>
      <w:r w:rsidR="00B3062E" w:rsidRPr="00B3062E">
        <w:rPr>
          <w:rFonts w:ascii="Arial" w:hAnsi="Arial" w:cs="Arial"/>
          <w:sz w:val="20"/>
          <w:szCs w:val="20"/>
        </w:rPr>
        <w:t>ll allowed unsecured claims are</w:t>
      </w:r>
      <w:r w:rsidR="00CB7651" w:rsidRPr="00B3062E">
        <w:rPr>
          <w:rFonts w:ascii="Arial" w:hAnsi="Arial" w:cs="Arial"/>
          <w:sz w:val="20"/>
          <w:szCs w:val="20"/>
        </w:rPr>
        <w:t xml:space="preserve"> </w:t>
      </w:r>
      <w:r w:rsidR="00B3062E" w:rsidRPr="00B3062E">
        <w:rPr>
          <w:rFonts w:ascii="Arial" w:hAnsi="Arial" w:cs="Arial"/>
          <w:sz w:val="20"/>
          <w:szCs w:val="20"/>
        </w:rPr>
        <w:t xml:space="preserve">fully paid </w:t>
      </w:r>
      <w:r w:rsidRPr="00B3062E">
        <w:rPr>
          <w:rFonts w:ascii="Arial" w:hAnsi="Arial" w:cs="Arial"/>
          <w:sz w:val="20"/>
          <w:szCs w:val="20"/>
        </w:rPr>
        <w:t xml:space="preserve">within a shorter period of time.  </w:t>
      </w:r>
      <w:r w:rsidR="00B90E49" w:rsidRPr="00B3062E">
        <w:rPr>
          <w:rFonts w:ascii="Arial" w:hAnsi="Arial" w:cs="Arial"/>
          <w:sz w:val="20"/>
          <w:szCs w:val="20"/>
        </w:rPr>
        <w:t>Th</w:t>
      </w:r>
      <w:r w:rsidR="004746E7">
        <w:rPr>
          <w:rFonts w:ascii="Arial" w:hAnsi="Arial" w:cs="Arial"/>
          <w:sz w:val="20"/>
          <w:szCs w:val="20"/>
        </w:rPr>
        <w:t>is</w:t>
      </w:r>
      <w:r w:rsidR="00B90E49" w:rsidRPr="00B3062E">
        <w:rPr>
          <w:rFonts w:ascii="Arial" w:hAnsi="Arial" w:cs="Arial"/>
          <w:sz w:val="20"/>
          <w:szCs w:val="20"/>
        </w:rPr>
        <w:t xml:space="preserve"> plan cannot propose </w:t>
      </w:r>
      <w:r w:rsidRPr="00B3062E">
        <w:rPr>
          <w:rFonts w:ascii="Arial" w:hAnsi="Arial" w:cs="Arial"/>
          <w:sz w:val="20"/>
          <w:szCs w:val="20"/>
        </w:rPr>
        <w:t xml:space="preserve">monthly payments </w:t>
      </w:r>
      <w:r w:rsidR="00C826F0" w:rsidRPr="00B3062E">
        <w:rPr>
          <w:rFonts w:ascii="Arial" w:hAnsi="Arial" w:cs="Arial"/>
          <w:sz w:val="20"/>
          <w:szCs w:val="20"/>
        </w:rPr>
        <w:t xml:space="preserve">beyond </w:t>
      </w:r>
      <w:r w:rsidR="00B3062E">
        <w:rPr>
          <w:rFonts w:ascii="Arial" w:hAnsi="Arial" w:cs="Arial"/>
          <w:sz w:val="20"/>
          <w:szCs w:val="20"/>
        </w:rPr>
        <w:t>60 months.</w:t>
      </w:r>
      <w:r w:rsidR="00CB7651" w:rsidRPr="00B3062E">
        <w:rPr>
          <w:rFonts w:ascii="Arial" w:hAnsi="Arial" w:cs="Arial"/>
          <w:sz w:val="20"/>
          <w:szCs w:val="20"/>
        </w:rPr>
        <w:t xml:space="preserve"> </w:t>
      </w:r>
    </w:p>
    <w:p w:rsidR="0059059C" w:rsidRDefault="0059059C">
      <w:pPr>
        <w:spacing w:line="226" w:lineRule="auto"/>
        <w:rPr>
          <w:rFonts w:ascii="Arial" w:hAnsi="Arial" w:cs="Arial"/>
          <w:sz w:val="20"/>
          <w:szCs w:val="20"/>
        </w:rPr>
      </w:pPr>
    </w:p>
    <w:p w:rsidR="001242A6" w:rsidRPr="006134D6" w:rsidRDefault="001242A6">
      <w:pPr>
        <w:spacing w:line="226" w:lineRule="auto"/>
        <w:rPr>
          <w:rFonts w:ascii="Arial" w:hAnsi="Arial" w:cs="Arial"/>
          <w:sz w:val="20"/>
          <w:szCs w:val="20"/>
        </w:rPr>
      </w:pPr>
    </w:p>
    <w:p w:rsidR="0059059C" w:rsidRPr="006134D6" w:rsidRDefault="00EA0F1E">
      <w:pPr>
        <w:tabs>
          <w:tab w:val="center" w:pos="5400"/>
        </w:tabs>
        <w:spacing w:line="22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9059C" w:rsidRPr="006134D6">
        <w:rPr>
          <w:rFonts w:ascii="Arial" w:hAnsi="Arial" w:cs="Arial"/>
          <w:b/>
          <w:bCs/>
          <w:sz w:val="20"/>
          <w:szCs w:val="20"/>
        </w:rPr>
        <w:t xml:space="preserve">Section 2. </w:t>
      </w:r>
      <w:r w:rsidR="00112CC6">
        <w:rPr>
          <w:rFonts w:ascii="Arial" w:hAnsi="Arial" w:cs="Arial"/>
          <w:b/>
          <w:bCs/>
          <w:sz w:val="20"/>
          <w:szCs w:val="20"/>
        </w:rPr>
        <w:t xml:space="preserve"> </w:t>
      </w:r>
      <w:r w:rsidR="0059059C" w:rsidRPr="006134D6">
        <w:rPr>
          <w:rFonts w:ascii="Arial" w:hAnsi="Arial" w:cs="Arial"/>
          <w:b/>
          <w:bCs/>
          <w:sz w:val="20"/>
          <w:szCs w:val="20"/>
        </w:rPr>
        <w:t>Claims and Expenses</w:t>
      </w:r>
    </w:p>
    <w:p w:rsidR="0059059C" w:rsidRDefault="0059059C">
      <w:pPr>
        <w:spacing w:line="226" w:lineRule="auto"/>
        <w:rPr>
          <w:rFonts w:ascii="Arial" w:hAnsi="Arial" w:cs="Arial"/>
          <w:b/>
          <w:bCs/>
          <w:sz w:val="20"/>
          <w:szCs w:val="20"/>
        </w:rPr>
      </w:pPr>
    </w:p>
    <w:p w:rsidR="000506E1" w:rsidRPr="000506E1" w:rsidRDefault="000506E1" w:rsidP="00B3062E">
      <w:pPr>
        <w:spacing w:line="22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2.01.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968DE">
        <w:rPr>
          <w:rFonts w:ascii="Arial" w:hAnsi="Arial" w:cs="Arial"/>
          <w:bCs/>
          <w:sz w:val="20"/>
          <w:szCs w:val="20"/>
        </w:rPr>
        <w:t xml:space="preserve">With the exception of </w:t>
      </w:r>
      <w:r w:rsidR="00EF5B04">
        <w:rPr>
          <w:rFonts w:ascii="Arial" w:hAnsi="Arial" w:cs="Arial"/>
          <w:bCs/>
          <w:sz w:val="20"/>
          <w:szCs w:val="20"/>
        </w:rPr>
        <w:t xml:space="preserve">any </w:t>
      </w:r>
      <w:r w:rsidR="00E968DE">
        <w:rPr>
          <w:rFonts w:ascii="Arial" w:hAnsi="Arial" w:cs="Arial"/>
          <w:bCs/>
          <w:sz w:val="20"/>
          <w:szCs w:val="20"/>
        </w:rPr>
        <w:t>post-petition di</w:t>
      </w:r>
      <w:r w:rsidR="00C77D39">
        <w:rPr>
          <w:rFonts w:ascii="Arial" w:hAnsi="Arial" w:cs="Arial"/>
          <w:bCs/>
          <w:sz w:val="20"/>
          <w:szCs w:val="20"/>
        </w:rPr>
        <w:t xml:space="preserve">rect payments to be made by </w:t>
      </w:r>
      <w:r w:rsidR="00EF5B04">
        <w:rPr>
          <w:rFonts w:ascii="Arial" w:hAnsi="Arial" w:cs="Arial"/>
          <w:bCs/>
          <w:sz w:val="20"/>
          <w:szCs w:val="20"/>
        </w:rPr>
        <w:t>Debtor</w:t>
      </w:r>
      <w:r w:rsidR="00E968DE">
        <w:rPr>
          <w:rFonts w:ascii="Arial" w:hAnsi="Arial" w:cs="Arial"/>
          <w:bCs/>
          <w:sz w:val="20"/>
          <w:szCs w:val="20"/>
        </w:rPr>
        <w:t xml:space="preserve">, the </w:t>
      </w:r>
      <w:r w:rsidR="00ED2F65">
        <w:rPr>
          <w:rFonts w:ascii="Arial" w:hAnsi="Arial" w:cs="Arial"/>
          <w:bCs/>
          <w:sz w:val="20"/>
          <w:szCs w:val="20"/>
        </w:rPr>
        <w:t>payments required by S</w:t>
      </w:r>
      <w:r>
        <w:rPr>
          <w:rFonts w:ascii="Arial" w:hAnsi="Arial" w:cs="Arial"/>
          <w:bCs/>
          <w:sz w:val="20"/>
          <w:szCs w:val="20"/>
        </w:rPr>
        <w:t xml:space="preserve">ections </w:t>
      </w:r>
      <w:r w:rsidR="00CB7651">
        <w:rPr>
          <w:rFonts w:ascii="Arial" w:hAnsi="Arial" w:cs="Arial"/>
          <w:bCs/>
          <w:sz w:val="20"/>
          <w:szCs w:val="20"/>
        </w:rPr>
        <w:t xml:space="preserve">2.04, </w:t>
      </w:r>
      <w:r w:rsidR="00A54A06">
        <w:rPr>
          <w:rFonts w:ascii="Arial" w:hAnsi="Arial" w:cs="Arial"/>
          <w:bCs/>
          <w:sz w:val="20"/>
          <w:szCs w:val="20"/>
        </w:rPr>
        <w:t xml:space="preserve">2.05, </w:t>
      </w:r>
      <w:r>
        <w:rPr>
          <w:rFonts w:ascii="Arial" w:hAnsi="Arial" w:cs="Arial"/>
          <w:bCs/>
          <w:sz w:val="20"/>
          <w:szCs w:val="20"/>
        </w:rPr>
        <w:t>2.07, 2.08, 2.10</w:t>
      </w:r>
      <w:r w:rsidR="00E968DE">
        <w:rPr>
          <w:rFonts w:ascii="Arial" w:hAnsi="Arial" w:cs="Arial"/>
          <w:b/>
          <w:bCs/>
          <w:sz w:val="20"/>
          <w:szCs w:val="20"/>
        </w:rPr>
        <w:t xml:space="preserve"> </w:t>
      </w:r>
      <w:r w:rsidR="00CB7651" w:rsidRPr="00F42AD5">
        <w:rPr>
          <w:rFonts w:ascii="Arial" w:hAnsi="Arial" w:cs="Arial"/>
          <w:bCs/>
          <w:sz w:val="20"/>
          <w:szCs w:val="20"/>
        </w:rPr>
        <w:t>and</w:t>
      </w:r>
      <w:r w:rsidR="0004135A" w:rsidRPr="00F42AD5">
        <w:rPr>
          <w:rFonts w:ascii="Arial" w:hAnsi="Arial" w:cs="Arial"/>
          <w:bCs/>
          <w:sz w:val="20"/>
          <w:szCs w:val="20"/>
        </w:rPr>
        <w:t xml:space="preserve"> </w:t>
      </w:r>
      <w:r w:rsidR="0004135A" w:rsidRPr="00A42B0D">
        <w:rPr>
          <w:rFonts w:ascii="Arial" w:hAnsi="Arial" w:cs="Arial"/>
          <w:bCs/>
          <w:sz w:val="20"/>
          <w:szCs w:val="20"/>
        </w:rPr>
        <w:t>3.</w:t>
      </w:r>
      <w:r w:rsidR="00E968DE">
        <w:rPr>
          <w:rFonts w:ascii="Arial" w:hAnsi="Arial" w:cs="Arial"/>
          <w:bCs/>
          <w:sz w:val="20"/>
          <w:szCs w:val="20"/>
        </w:rPr>
        <w:t>01</w:t>
      </w:r>
      <w:r w:rsidR="0004135A">
        <w:rPr>
          <w:rFonts w:ascii="Arial" w:hAnsi="Arial" w:cs="Arial"/>
          <w:bCs/>
          <w:sz w:val="20"/>
          <w:szCs w:val="20"/>
        </w:rPr>
        <w:t xml:space="preserve"> will not be </w:t>
      </w:r>
      <w:r w:rsidR="00EF5B04">
        <w:rPr>
          <w:rFonts w:ascii="Arial" w:hAnsi="Arial" w:cs="Arial"/>
          <w:bCs/>
          <w:sz w:val="20"/>
          <w:szCs w:val="20"/>
        </w:rPr>
        <w:t>made</w:t>
      </w:r>
      <w:r w:rsidR="0004135A">
        <w:rPr>
          <w:rFonts w:ascii="Arial" w:hAnsi="Arial" w:cs="Arial"/>
          <w:bCs/>
          <w:sz w:val="20"/>
          <w:szCs w:val="20"/>
        </w:rPr>
        <w:t xml:space="preserve"> pursuant to this plan unless a timely proof of claim is filed by or on behalf of a creditor, including a secured creditor.</w:t>
      </w:r>
    </w:p>
    <w:p w:rsidR="000506E1" w:rsidRPr="006134D6" w:rsidRDefault="000506E1">
      <w:pPr>
        <w:spacing w:line="226" w:lineRule="auto"/>
        <w:rPr>
          <w:rFonts w:ascii="Arial" w:hAnsi="Arial" w:cs="Arial"/>
          <w:b/>
          <w:bCs/>
          <w:sz w:val="20"/>
          <w:szCs w:val="20"/>
        </w:rPr>
      </w:pPr>
    </w:p>
    <w:p w:rsidR="0059059C" w:rsidRPr="006134D6" w:rsidRDefault="000506E1" w:rsidP="00B3062E">
      <w:pPr>
        <w:spacing w:line="22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2.02</w:t>
      </w:r>
      <w:r w:rsidR="0059059C" w:rsidRPr="006134D6">
        <w:rPr>
          <w:rFonts w:ascii="Arial" w:hAnsi="Arial" w:cs="Arial"/>
          <w:b/>
          <w:bCs/>
          <w:sz w:val="20"/>
          <w:szCs w:val="20"/>
        </w:rPr>
        <w:t>.</w:t>
      </w:r>
      <w:r w:rsidR="0059059C" w:rsidRPr="006134D6">
        <w:rPr>
          <w:rFonts w:ascii="Arial" w:hAnsi="Arial" w:cs="Arial"/>
          <w:sz w:val="20"/>
          <w:szCs w:val="20"/>
        </w:rPr>
        <w:tab/>
        <w:t xml:space="preserve">The proof of claim, not this plan or the schedules, shall determine the amount and classification of a </w:t>
      </w:r>
      <w:r w:rsidR="006134D6" w:rsidRPr="006134D6">
        <w:rPr>
          <w:rFonts w:ascii="Arial" w:hAnsi="Arial" w:cs="Arial"/>
          <w:sz w:val="20"/>
          <w:szCs w:val="20"/>
        </w:rPr>
        <w:t>claim unless</w:t>
      </w:r>
      <w:r w:rsidR="0059059C" w:rsidRPr="006134D6">
        <w:rPr>
          <w:rFonts w:ascii="Arial" w:hAnsi="Arial" w:cs="Arial"/>
          <w:sz w:val="20"/>
          <w:szCs w:val="20"/>
        </w:rPr>
        <w:t xml:space="preserve"> the court’s </w:t>
      </w:r>
      <w:r w:rsidR="008169B5">
        <w:rPr>
          <w:rFonts w:ascii="Arial" w:hAnsi="Arial" w:cs="Arial"/>
          <w:sz w:val="20"/>
          <w:szCs w:val="20"/>
        </w:rPr>
        <w:t xml:space="preserve">order on </w:t>
      </w:r>
      <w:r w:rsidR="0059059C" w:rsidRPr="006134D6">
        <w:rPr>
          <w:rFonts w:ascii="Arial" w:hAnsi="Arial" w:cs="Arial"/>
          <w:sz w:val="20"/>
          <w:szCs w:val="20"/>
        </w:rPr>
        <w:t xml:space="preserve">a claim objection, valuation motion, </w:t>
      </w:r>
      <w:r w:rsidR="00E67474">
        <w:rPr>
          <w:rFonts w:ascii="Arial" w:hAnsi="Arial" w:cs="Arial"/>
          <w:sz w:val="20"/>
          <w:szCs w:val="20"/>
        </w:rPr>
        <w:t xml:space="preserve">lien avoidance motion, or </w:t>
      </w:r>
      <w:r w:rsidR="00F42AD5" w:rsidRPr="00D2663D">
        <w:rPr>
          <w:rFonts w:ascii="Arial" w:hAnsi="Arial" w:cs="Arial"/>
          <w:sz w:val="20"/>
          <w:szCs w:val="20"/>
        </w:rPr>
        <w:t>adversary proceeding judgment</w:t>
      </w:r>
      <w:r w:rsidR="0059059C" w:rsidRPr="006134D6">
        <w:rPr>
          <w:rFonts w:ascii="Arial" w:hAnsi="Arial" w:cs="Arial"/>
          <w:sz w:val="20"/>
          <w:szCs w:val="20"/>
        </w:rPr>
        <w:t xml:space="preserve"> affects the amount or classification of </w:t>
      </w:r>
      <w:r w:rsidR="00C77D39">
        <w:rPr>
          <w:rFonts w:ascii="Arial" w:hAnsi="Arial" w:cs="Arial"/>
          <w:sz w:val="20"/>
          <w:szCs w:val="20"/>
        </w:rPr>
        <w:t>a</w:t>
      </w:r>
      <w:r w:rsidR="0059059C" w:rsidRPr="006134D6">
        <w:rPr>
          <w:rFonts w:ascii="Arial" w:hAnsi="Arial" w:cs="Arial"/>
          <w:sz w:val="20"/>
          <w:szCs w:val="20"/>
        </w:rPr>
        <w:t xml:space="preserve"> claim.</w:t>
      </w:r>
    </w:p>
    <w:p w:rsidR="0059059C" w:rsidRDefault="0059059C">
      <w:pPr>
        <w:spacing w:line="226" w:lineRule="auto"/>
        <w:rPr>
          <w:rFonts w:ascii="Microsoft Uighur" w:hAnsi="Microsoft Uighur" w:cs="Microsoft Uighur"/>
          <w:sz w:val="20"/>
          <w:szCs w:val="20"/>
        </w:rPr>
      </w:pPr>
    </w:p>
    <w:p w:rsidR="00112CC6" w:rsidRPr="006134D6" w:rsidRDefault="0059059C" w:rsidP="00B3062E">
      <w:pPr>
        <w:spacing w:line="226" w:lineRule="auto"/>
        <w:rPr>
          <w:rFonts w:ascii="Arial" w:hAnsi="Arial" w:cs="Arial"/>
          <w:sz w:val="20"/>
          <w:szCs w:val="20"/>
        </w:rPr>
      </w:pPr>
      <w:r w:rsidRPr="006134D6">
        <w:rPr>
          <w:rFonts w:ascii="Arial" w:hAnsi="Arial" w:cs="Arial"/>
          <w:b/>
          <w:bCs/>
          <w:sz w:val="20"/>
          <w:szCs w:val="20"/>
        </w:rPr>
        <w:t>2.0</w:t>
      </w:r>
      <w:r w:rsidR="006B0EAD">
        <w:rPr>
          <w:rFonts w:ascii="Arial" w:hAnsi="Arial" w:cs="Arial"/>
          <w:b/>
          <w:bCs/>
          <w:sz w:val="20"/>
          <w:szCs w:val="20"/>
        </w:rPr>
        <w:t>3</w:t>
      </w:r>
      <w:r w:rsidRPr="006134D6">
        <w:rPr>
          <w:rFonts w:ascii="Arial" w:hAnsi="Arial" w:cs="Arial"/>
          <w:b/>
          <w:bCs/>
          <w:sz w:val="20"/>
          <w:szCs w:val="20"/>
        </w:rPr>
        <w:t>.</w:t>
      </w:r>
      <w:r w:rsidRPr="006134D6">
        <w:rPr>
          <w:rFonts w:ascii="Arial" w:hAnsi="Arial" w:cs="Arial"/>
          <w:b/>
          <w:bCs/>
          <w:sz w:val="20"/>
          <w:szCs w:val="20"/>
        </w:rPr>
        <w:tab/>
      </w:r>
      <w:r w:rsidR="00943081">
        <w:rPr>
          <w:rFonts w:ascii="Arial" w:hAnsi="Arial" w:cs="Arial"/>
          <w:sz w:val="20"/>
          <w:szCs w:val="20"/>
        </w:rPr>
        <w:t>Trustee’s fees shall be paid pursuant to 28 U.S.C.</w:t>
      </w:r>
      <w:r w:rsidR="000D6B89">
        <w:rPr>
          <w:rFonts w:ascii="Arial" w:hAnsi="Arial" w:cs="Arial"/>
          <w:sz w:val="20"/>
          <w:szCs w:val="20"/>
        </w:rPr>
        <w:t xml:space="preserve"> §</w:t>
      </w:r>
      <w:r w:rsidR="00C77D39">
        <w:rPr>
          <w:rFonts w:ascii="Arial" w:hAnsi="Arial" w:cs="Arial"/>
          <w:sz w:val="20"/>
          <w:szCs w:val="20"/>
        </w:rPr>
        <w:t xml:space="preserve">586(e). </w:t>
      </w:r>
      <w:r w:rsidR="00E67474">
        <w:rPr>
          <w:rFonts w:ascii="Arial" w:hAnsi="Arial" w:cs="Arial"/>
          <w:sz w:val="20"/>
          <w:szCs w:val="20"/>
        </w:rPr>
        <w:t xml:space="preserve">Compensation due a former chapter 7 trustee shall be paid pursuant to 11 U.S.C. §1326(b)(3)(B). </w:t>
      </w:r>
      <w:r w:rsidR="00943081">
        <w:rPr>
          <w:rFonts w:ascii="Arial" w:hAnsi="Arial" w:cs="Arial"/>
          <w:sz w:val="20"/>
          <w:szCs w:val="20"/>
        </w:rPr>
        <w:t>D</w:t>
      </w:r>
      <w:r w:rsidRPr="006134D6">
        <w:rPr>
          <w:rFonts w:ascii="Arial" w:hAnsi="Arial" w:cs="Arial"/>
          <w:sz w:val="20"/>
          <w:szCs w:val="20"/>
        </w:rPr>
        <w:t>ebtor’s attorney of record was paid $</w:t>
      </w:r>
      <w:r w:rsidR="00EF5B04"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6134D6">
        <w:rPr>
          <w:rFonts w:ascii="Arial" w:hAnsi="Arial" w:cs="Arial"/>
          <w:sz w:val="20"/>
          <w:szCs w:val="20"/>
        </w:rPr>
        <w:t xml:space="preserve"> </w:t>
      </w:r>
      <w:r w:rsidR="0009444E">
        <w:rPr>
          <w:rFonts w:ascii="Arial" w:hAnsi="Arial" w:cs="Arial"/>
          <w:sz w:val="20"/>
          <w:szCs w:val="20"/>
        </w:rPr>
        <w:t xml:space="preserve">before the Chapter 13 </w:t>
      </w:r>
      <w:r w:rsidR="00EF5B04">
        <w:rPr>
          <w:rFonts w:ascii="Arial" w:hAnsi="Arial" w:cs="Arial"/>
          <w:sz w:val="20"/>
          <w:szCs w:val="20"/>
        </w:rPr>
        <w:t xml:space="preserve">case </w:t>
      </w:r>
      <w:r w:rsidR="0009444E">
        <w:rPr>
          <w:rFonts w:ascii="Arial" w:hAnsi="Arial" w:cs="Arial"/>
          <w:sz w:val="20"/>
          <w:szCs w:val="20"/>
        </w:rPr>
        <w:t xml:space="preserve">was filed.  </w:t>
      </w:r>
      <w:r w:rsidR="00E60735">
        <w:rPr>
          <w:rFonts w:ascii="Arial" w:hAnsi="Arial" w:cs="Arial"/>
          <w:sz w:val="20"/>
          <w:szCs w:val="20"/>
        </w:rPr>
        <w:t xml:space="preserve">By separate order or in accordance with applicable Guidelines, </w:t>
      </w:r>
      <w:r w:rsidR="00895214">
        <w:rPr>
          <w:rFonts w:ascii="Arial" w:hAnsi="Arial" w:cs="Arial"/>
          <w:sz w:val="20"/>
          <w:szCs w:val="20"/>
        </w:rPr>
        <w:t xml:space="preserve">after confirmation, </w:t>
      </w:r>
      <w:r w:rsidR="00E67474">
        <w:rPr>
          <w:rFonts w:ascii="Arial" w:hAnsi="Arial" w:cs="Arial"/>
          <w:sz w:val="20"/>
          <w:szCs w:val="20"/>
        </w:rPr>
        <w:t xml:space="preserve">debtor’s attorney </w:t>
      </w:r>
      <w:r w:rsidR="00895214">
        <w:rPr>
          <w:rFonts w:ascii="Arial" w:hAnsi="Arial" w:cs="Arial"/>
          <w:sz w:val="20"/>
          <w:szCs w:val="20"/>
        </w:rPr>
        <w:t>sha</w:t>
      </w:r>
      <w:r w:rsidR="00E67474">
        <w:rPr>
          <w:rFonts w:ascii="Arial" w:hAnsi="Arial" w:cs="Arial"/>
          <w:sz w:val="20"/>
          <w:szCs w:val="20"/>
        </w:rPr>
        <w:t xml:space="preserve">ll be paid </w:t>
      </w:r>
      <w:r w:rsidR="00B90E49">
        <w:rPr>
          <w:rFonts w:ascii="Arial" w:hAnsi="Arial" w:cs="Arial"/>
          <w:sz w:val="20"/>
          <w:szCs w:val="20"/>
        </w:rPr>
        <w:t xml:space="preserve">additional </w:t>
      </w:r>
      <w:r w:rsidRPr="006134D6">
        <w:rPr>
          <w:rFonts w:ascii="Arial" w:hAnsi="Arial" w:cs="Arial"/>
          <w:sz w:val="20"/>
          <w:szCs w:val="20"/>
        </w:rPr>
        <w:t>fees of $</w:t>
      </w:r>
      <w:r w:rsidR="00895214">
        <w:rPr>
          <w:rFonts w:ascii="Arial" w:hAnsi="Arial" w:cs="Arial"/>
          <w:sz w:val="20"/>
          <w:szCs w:val="20"/>
        </w:rPr>
        <w:t>____</w:t>
      </w:r>
      <w:r w:rsidR="00895214">
        <w:rPr>
          <w:rFonts w:ascii="Arial" w:hAnsi="Arial" w:cs="Arial"/>
          <w:sz w:val="20"/>
          <w:szCs w:val="20"/>
          <w:u w:val="single"/>
        </w:rPr>
        <w:t xml:space="preserve">    </w:t>
      </w:r>
      <w:r w:rsidR="00895214">
        <w:rPr>
          <w:rFonts w:ascii="Arial" w:hAnsi="Arial" w:cs="Arial"/>
          <w:sz w:val="20"/>
          <w:szCs w:val="20"/>
        </w:rPr>
        <w:t xml:space="preserve"> </w:t>
      </w:r>
      <w:r w:rsidRPr="006134D6">
        <w:rPr>
          <w:rFonts w:ascii="Arial" w:hAnsi="Arial" w:cs="Arial"/>
          <w:sz w:val="20"/>
          <w:szCs w:val="20"/>
        </w:rPr>
        <w:t>through this plan</w:t>
      </w:r>
      <w:r w:rsidR="00895214">
        <w:rPr>
          <w:rFonts w:ascii="Arial" w:hAnsi="Arial" w:cs="Arial"/>
          <w:sz w:val="20"/>
          <w:szCs w:val="20"/>
        </w:rPr>
        <w:t xml:space="preserve"> at the rate of $_____ per month until paid in full</w:t>
      </w:r>
      <w:r w:rsidRPr="006134D6">
        <w:rPr>
          <w:rFonts w:ascii="Arial" w:hAnsi="Arial" w:cs="Arial"/>
          <w:sz w:val="20"/>
          <w:szCs w:val="20"/>
        </w:rPr>
        <w:t xml:space="preserve">. </w:t>
      </w:r>
    </w:p>
    <w:p w:rsidR="0059059C" w:rsidRDefault="0059059C">
      <w:pPr>
        <w:spacing w:line="227" w:lineRule="auto"/>
      </w:pPr>
    </w:p>
    <w:p w:rsidR="0059059C" w:rsidRPr="00EA0F1E" w:rsidRDefault="0059059C" w:rsidP="00B3062E">
      <w:pPr>
        <w:spacing w:line="226" w:lineRule="auto"/>
        <w:rPr>
          <w:rFonts w:ascii="Arial" w:hAnsi="Arial" w:cs="Arial"/>
          <w:b/>
          <w:sz w:val="20"/>
          <w:szCs w:val="20"/>
        </w:rPr>
      </w:pPr>
      <w:r w:rsidRPr="00EA0F1E">
        <w:rPr>
          <w:rFonts w:ascii="Arial" w:hAnsi="Arial" w:cs="Arial"/>
          <w:b/>
          <w:sz w:val="20"/>
          <w:szCs w:val="20"/>
          <w:u w:val="single"/>
        </w:rPr>
        <w:t>Secured Claims</w:t>
      </w:r>
    </w:p>
    <w:p w:rsidR="0059059C" w:rsidRPr="0053633F" w:rsidRDefault="0059059C">
      <w:pPr>
        <w:spacing w:line="226" w:lineRule="auto"/>
        <w:rPr>
          <w:rFonts w:ascii="Arial" w:hAnsi="Arial" w:cs="Arial"/>
          <w:sz w:val="20"/>
          <w:szCs w:val="20"/>
        </w:rPr>
      </w:pPr>
    </w:p>
    <w:p w:rsidR="002A46A3" w:rsidRPr="00B3062E" w:rsidRDefault="0059059C" w:rsidP="002A46A3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53633F">
        <w:rPr>
          <w:rFonts w:ascii="Arial" w:hAnsi="Arial" w:cs="Arial"/>
          <w:b/>
          <w:bCs/>
          <w:sz w:val="20"/>
          <w:szCs w:val="20"/>
        </w:rPr>
        <w:t>2.0</w:t>
      </w:r>
      <w:r w:rsidR="006B0EAD">
        <w:rPr>
          <w:rFonts w:ascii="Arial" w:hAnsi="Arial" w:cs="Arial"/>
          <w:b/>
          <w:bCs/>
          <w:sz w:val="20"/>
          <w:szCs w:val="20"/>
        </w:rPr>
        <w:t>4</w:t>
      </w:r>
      <w:r w:rsidRPr="0053633F">
        <w:rPr>
          <w:rFonts w:ascii="Arial" w:hAnsi="Arial" w:cs="Arial"/>
          <w:b/>
          <w:bCs/>
          <w:sz w:val="20"/>
          <w:szCs w:val="20"/>
        </w:rPr>
        <w:t>.</w:t>
      </w:r>
      <w:r w:rsidRPr="0053633F">
        <w:rPr>
          <w:rFonts w:ascii="Arial" w:hAnsi="Arial" w:cs="Arial"/>
          <w:b/>
          <w:bCs/>
          <w:sz w:val="20"/>
          <w:szCs w:val="20"/>
        </w:rPr>
        <w:tab/>
        <w:t>Class 1</w:t>
      </w:r>
      <w:r w:rsidR="00A90BFC">
        <w:rPr>
          <w:rFonts w:ascii="Arial" w:hAnsi="Arial" w:cs="Arial"/>
          <w:b/>
          <w:bCs/>
          <w:sz w:val="20"/>
          <w:szCs w:val="20"/>
        </w:rPr>
        <w:t>:</w:t>
      </w:r>
      <w:r w:rsidRPr="0053633F">
        <w:rPr>
          <w:rFonts w:ascii="Arial" w:hAnsi="Arial" w:cs="Arial"/>
          <w:b/>
          <w:bCs/>
          <w:sz w:val="20"/>
          <w:szCs w:val="20"/>
        </w:rPr>
        <w:t xml:space="preserve"> </w:t>
      </w:r>
      <w:r w:rsidR="00A90BFC">
        <w:rPr>
          <w:rFonts w:ascii="Arial" w:hAnsi="Arial" w:cs="Arial"/>
          <w:b/>
          <w:bCs/>
          <w:sz w:val="20"/>
          <w:szCs w:val="20"/>
        </w:rPr>
        <w:t>A</w:t>
      </w:r>
      <w:r w:rsidRPr="0053633F">
        <w:rPr>
          <w:rFonts w:ascii="Arial" w:hAnsi="Arial" w:cs="Arial"/>
          <w:b/>
          <w:bCs/>
          <w:sz w:val="20"/>
          <w:szCs w:val="20"/>
        </w:rPr>
        <w:t xml:space="preserve">ll </w:t>
      </w:r>
      <w:r w:rsidR="00CD7B13">
        <w:rPr>
          <w:rFonts w:ascii="Arial" w:hAnsi="Arial" w:cs="Arial"/>
          <w:b/>
          <w:bCs/>
          <w:sz w:val="20"/>
          <w:szCs w:val="20"/>
        </w:rPr>
        <w:t xml:space="preserve">delinquent </w:t>
      </w:r>
      <w:r w:rsidRPr="0053633F">
        <w:rPr>
          <w:rFonts w:ascii="Arial" w:hAnsi="Arial" w:cs="Arial"/>
          <w:b/>
          <w:bCs/>
          <w:sz w:val="20"/>
          <w:szCs w:val="20"/>
        </w:rPr>
        <w:t xml:space="preserve">secured claims that </w:t>
      </w:r>
      <w:r w:rsidR="00A90BFC">
        <w:rPr>
          <w:rFonts w:ascii="Arial" w:hAnsi="Arial" w:cs="Arial"/>
          <w:b/>
          <w:bCs/>
          <w:sz w:val="20"/>
          <w:szCs w:val="20"/>
        </w:rPr>
        <w:t>are not modified by th</w:t>
      </w:r>
      <w:r w:rsidR="00C77D39">
        <w:rPr>
          <w:rFonts w:ascii="Arial" w:hAnsi="Arial" w:cs="Arial"/>
          <w:b/>
          <w:bCs/>
          <w:sz w:val="20"/>
          <w:szCs w:val="20"/>
        </w:rPr>
        <w:t>is</w:t>
      </w:r>
      <w:r w:rsidR="00A90BFC">
        <w:rPr>
          <w:rFonts w:ascii="Arial" w:hAnsi="Arial" w:cs="Arial"/>
          <w:b/>
          <w:bCs/>
          <w:sz w:val="20"/>
          <w:szCs w:val="20"/>
        </w:rPr>
        <w:t xml:space="preserve"> </w:t>
      </w:r>
      <w:r w:rsidR="00362B6A">
        <w:rPr>
          <w:rFonts w:ascii="Arial" w:hAnsi="Arial" w:cs="Arial"/>
          <w:b/>
          <w:bCs/>
          <w:sz w:val="20"/>
          <w:szCs w:val="20"/>
        </w:rPr>
        <w:t>p</w:t>
      </w:r>
      <w:r w:rsidR="00A90BFC">
        <w:rPr>
          <w:rFonts w:ascii="Arial" w:hAnsi="Arial" w:cs="Arial"/>
          <w:b/>
          <w:bCs/>
          <w:sz w:val="20"/>
          <w:szCs w:val="20"/>
        </w:rPr>
        <w:t>lan.</w:t>
      </w:r>
      <w:r w:rsidR="0009444E">
        <w:rPr>
          <w:rFonts w:ascii="Arial" w:hAnsi="Arial" w:cs="Arial"/>
          <w:b/>
          <w:bCs/>
          <w:sz w:val="20"/>
          <w:szCs w:val="20"/>
        </w:rPr>
        <w:t xml:space="preserve"> </w:t>
      </w:r>
      <w:r w:rsidR="00112CC6" w:rsidRPr="00112CC6">
        <w:rPr>
          <w:rFonts w:ascii="Arial" w:hAnsi="Arial" w:cs="Arial"/>
          <w:bCs/>
          <w:sz w:val="20"/>
          <w:szCs w:val="20"/>
        </w:rPr>
        <w:t>Class 1 claims are</w:t>
      </w:r>
      <w:r w:rsidR="00112CC6">
        <w:rPr>
          <w:rFonts w:ascii="Arial" w:hAnsi="Arial" w:cs="Arial"/>
          <w:b/>
          <w:bCs/>
          <w:sz w:val="20"/>
          <w:szCs w:val="20"/>
        </w:rPr>
        <w:t xml:space="preserve"> </w:t>
      </w:r>
      <w:r w:rsidR="00112CC6" w:rsidRPr="00112CC6">
        <w:rPr>
          <w:rFonts w:ascii="Arial" w:hAnsi="Arial" w:cs="Arial"/>
          <w:bCs/>
          <w:sz w:val="20"/>
          <w:szCs w:val="20"/>
        </w:rPr>
        <w:t>delinquent and other than the curing of any arrears</w:t>
      </w:r>
      <w:r w:rsidR="00627C77">
        <w:rPr>
          <w:rFonts w:ascii="Arial" w:hAnsi="Arial" w:cs="Arial"/>
          <w:bCs/>
          <w:sz w:val="20"/>
          <w:szCs w:val="20"/>
        </w:rPr>
        <w:t>,</w:t>
      </w:r>
      <w:r w:rsidR="00112CC6" w:rsidRPr="00112CC6">
        <w:rPr>
          <w:rFonts w:ascii="Arial" w:hAnsi="Arial" w:cs="Arial"/>
          <w:bCs/>
          <w:sz w:val="20"/>
          <w:szCs w:val="20"/>
        </w:rPr>
        <w:t xml:space="preserve"> are not modified by this plan.</w:t>
      </w:r>
      <w:r w:rsidR="00112CC6">
        <w:rPr>
          <w:rFonts w:ascii="Arial" w:hAnsi="Arial" w:cs="Arial"/>
          <w:b/>
          <w:bCs/>
          <w:sz w:val="20"/>
          <w:szCs w:val="20"/>
        </w:rPr>
        <w:t xml:space="preserve"> </w:t>
      </w:r>
      <w:r w:rsidR="002A46A3" w:rsidRPr="00B3062E">
        <w:rPr>
          <w:rFonts w:ascii="Arial" w:hAnsi="Arial" w:cs="Arial"/>
          <w:sz w:val="20"/>
          <w:szCs w:val="20"/>
        </w:rPr>
        <w:t xml:space="preserve">Debtor or </w:t>
      </w:r>
      <w:r w:rsidR="002A46A3">
        <w:rPr>
          <w:rFonts w:ascii="Arial" w:hAnsi="Arial" w:cs="Arial"/>
          <w:sz w:val="20"/>
          <w:szCs w:val="20"/>
        </w:rPr>
        <w:t xml:space="preserve">a </w:t>
      </w:r>
      <w:r w:rsidR="002A46A3" w:rsidRPr="00B3062E">
        <w:rPr>
          <w:rFonts w:ascii="Arial" w:hAnsi="Arial" w:cs="Arial"/>
          <w:sz w:val="20"/>
          <w:szCs w:val="20"/>
        </w:rPr>
        <w:t xml:space="preserve">third party (________) shall directly </w:t>
      </w:r>
      <w:r w:rsidR="002A46A3">
        <w:rPr>
          <w:rFonts w:ascii="Arial" w:hAnsi="Arial" w:cs="Arial"/>
          <w:sz w:val="20"/>
          <w:szCs w:val="20"/>
        </w:rPr>
        <w:t xml:space="preserve">make all post-petition </w:t>
      </w:r>
      <w:r w:rsidR="002A46A3" w:rsidRPr="00B3062E">
        <w:rPr>
          <w:rFonts w:ascii="Arial" w:hAnsi="Arial" w:cs="Arial"/>
          <w:sz w:val="20"/>
          <w:szCs w:val="20"/>
        </w:rPr>
        <w:t xml:space="preserve">payments </w:t>
      </w:r>
      <w:r w:rsidR="002A46A3">
        <w:rPr>
          <w:rFonts w:ascii="Arial" w:hAnsi="Arial" w:cs="Arial"/>
          <w:sz w:val="20"/>
          <w:szCs w:val="20"/>
        </w:rPr>
        <w:t>on Class 1 claims</w:t>
      </w:r>
      <w:r w:rsidR="002A46A3" w:rsidRPr="00B3062E">
        <w:rPr>
          <w:rFonts w:ascii="Arial" w:hAnsi="Arial" w:cs="Arial"/>
          <w:sz w:val="20"/>
          <w:szCs w:val="20"/>
        </w:rPr>
        <w:t>.</w:t>
      </w:r>
    </w:p>
    <w:p w:rsidR="0059059C" w:rsidRPr="0053633F" w:rsidRDefault="0035462F">
      <w:pPr>
        <w:spacing w:line="22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5462F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3429A0" w:rsidRPr="00B3062E" w:rsidRDefault="0059059C" w:rsidP="003429A0">
      <w:pPr>
        <w:pStyle w:val="ListParagraph"/>
        <w:numPr>
          <w:ilvl w:val="0"/>
          <w:numId w:val="9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B3062E">
        <w:rPr>
          <w:rFonts w:ascii="Arial" w:hAnsi="Arial" w:cs="Arial"/>
          <w:b/>
          <w:bCs/>
          <w:sz w:val="20"/>
          <w:szCs w:val="20"/>
        </w:rPr>
        <w:t>Cure of arrears.</w:t>
      </w:r>
      <w:r w:rsidRPr="00B3062E">
        <w:rPr>
          <w:rFonts w:ascii="Arial" w:hAnsi="Arial" w:cs="Arial"/>
          <w:sz w:val="20"/>
          <w:szCs w:val="20"/>
        </w:rPr>
        <w:t xml:space="preserve">  </w:t>
      </w:r>
      <w:r w:rsidR="0009444E" w:rsidRPr="00B3062E">
        <w:rPr>
          <w:rFonts w:ascii="Arial" w:hAnsi="Arial" w:cs="Arial"/>
          <w:sz w:val="20"/>
          <w:szCs w:val="20"/>
        </w:rPr>
        <w:t xml:space="preserve">Trustee shall pay in full all allowed pre-petition </w:t>
      </w:r>
      <w:r w:rsidRPr="00B3062E">
        <w:rPr>
          <w:rFonts w:ascii="Arial" w:hAnsi="Arial" w:cs="Arial"/>
          <w:sz w:val="20"/>
          <w:szCs w:val="20"/>
        </w:rPr>
        <w:t>arrears on Class 1 claims</w:t>
      </w:r>
      <w:r w:rsidR="003429A0">
        <w:rPr>
          <w:rFonts w:ascii="Arial" w:hAnsi="Arial" w:cs="Arial"/>
          <w:sz w:val="20"/>
          <w:szCs w:val="20"/>
        </w:rPr>
        <w:t xml:space="preserve">. </w:t>
      </w:r>
    </w:p>
    <w:p w:rsidR="0059059C" w:rsidRPr="0053633F" w:rsidRDefault="0059059C" w:rsidP="001D1F32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E13712" w:rsidRPr="00112CC6" w:rsidRDefault="00112CC6" w:rsidP="00112CC6">
      <w:pPr>
        <w:pStyle w:val="ListParagraph"/>
        <w:numPr>
          <w:ilvl w:val="0"/>
          <w:numId w:val="9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112CC6">
        <w:rPr>
          <w:rFonts w:ascii="Arial" w:hAnsi="Arial" w:cs="Arial"/>
          <w:b/>
          <w:sz w:val="20"/>
          <w:szCs w:val="20"/>
        </w:rPr>
        <w:t>Application of payments.</w:t>
      </w:r>
      <w:r>
        <w:rPr>
          <w:rFonts w:ascii="Arial" w:hAnsi="Arial" w:cs="Arial"/>
          <w:sz w:val="20"/>
          <w:szCs w:val="20"/>
        </w:rPr>
        <w:t xml:space="preserve"> </w:t>
      </w:r>
      <w:r w:rsidR="0059059C" w:rsidRPr="00112CC6">
        <w:rPr>
          <w:rFonts w:ascii="Arial" w:hAnsi="Arial" w:cs="Arial"/>
          <w:sz w:val="20"/>
          <w:szCs w:val="20"/>
        </w:rPr>
        <w:t xml:space="preserve">The </w:t>
      </w:r>
      <w:r w:rsidR="00CD7B13" w:rsidRPr="00112CC6">
        <w:rPr>
          <w:rFonts w:ascii="Arial" w:hAnsi="Arial" w:cs="Arial"/>
          <w:sz w:val="20"/>
          <w:szCs w:val="20"/>
        </w:rPr>
        <w:t>arrearage payment</w:t>
      </w:r>
      <w:r w:rsidR="0059059C" w:rsidRPr="00112CC6">
        <w:rPr>
          <w:rFonts w:ascii="Arial" w:hAnsi="Arial" w:cs="Arial"/>
          <w:sz w:val="20"/>
          <w:szCs w:val="20"/>
        </w:rPr>
        <w:t xml:space="preserve"> </w:t>
      </w:r>
      <w:r w:rsidR="00F443E4" w:rsidRPr="00112CC6">
        <w:rPr>
          <w:rFonts w:ascii="Arial" w:hAnsi="Arial" w:cs="Arial"/>
          <w:sz w:val="20"/>
          <w:szCs w:val="20"/>
        </w:rPr>
        <w:t xml:space="preserve">may include </w:t>
      </w:r>
      <w:r w:rsidR="0059059C" w:rsidRPr="00112CC6">
        <w:rPr>
          <w:rFonts w:ascii="Arial" w:hAnsi="Arial" w:cs="Arial"/>
          <w:sz w:val="20"/>
          <w:szCs w:val="20"/>
        </w:rPr>
        <w:t xml:space="preserve">interest.  If the provision for interest is left blank, interest will </w:t>
      </w:r>
      <w:r w:rsidR="00F443E4" w:rsidRPr="00112CC6">
        <w:rPr>
          <w:rFonts w:ascii="Arial" w:hAnsi="Arial" w:cs="Arial"/>
          <w:sz w:val="20"/>
          <w:szCs w:val="20"/>
        </w:rPr>
        <w:t xml:space="preserve">not </w:t>
      </w:r>
      <w:r w:rsidR="0059059C" w:rsidRPr="00112CC6">
        <w:rPr>
          <w:rFonts w:ascii="Arial" w:hAnsi="Arial" w:cs="Arial"/>
          <w:sz w:val="20"/>
          <w:szCs w:val="20"/>
        </w:rPr>
        <w:t>accrue.</w:t>
      </w:r>
      <w:r w:rsidR="0035462F" w:rsidRPr="00112CC6">
        <w:rPr>
          <w:rFonts w:ascii="Arial" w:hAnsi="Arial" w:cs="Arial"/>
          <w:sz w:val="20"/>
          <w:szCs w:val="20"/>
        </w:rPr>
        <w:t xml:space="preserve">  </w:t>
      </w:r>
      <w:r w:rsidR="0059059C" w:rsidRPr="00112CC6">
        <w:rPr>
          <w:rFonts w:ascii="Arial" w:hAnsi="Arial" w:cs="Arial"/>
          <w:sz w:val="20"/>
          <w:szCs w:val="20"/>
        </w:rPr>
        <w:t xml:space="preserve">The arrearage </w:t>
      </w:r>
      <w:r w:rsidR="00A90BFC" w:rsidRPr="00112CC6">
        <w:rPr>
          <w:rFonts w:ascii="Arial" w:hAnsi="Arial" w:cs="Arial"/>
          <w:sz w:val="20"/>
          <w:szCs w:val="20"/>
        </w:rPr>
        <w:t xml:space="preserve">payment </w:t>
      </w:r>
      <w:r w:rsidR="00613DC4" w:rsidRPr="00112CC6">
        <w:rPr>
          <w:rFonts w:ascii="Arial" w:hAnsi="Arial" w:cs="Arial"/>
          <w:sz w:val="20"/>
          <w:szCs w:val="20"/>
        </w:rPr>
        <w:t>must be applied</w:t>
      </w:r>
      <w:r w:rsidR="0059059C" w:rsidRPr="00112CC6">
        <w:rPr>
          <w:rFonts w:ascii="Arial" w:hAnsi="Arial" w:cs="Arial"/>
          <w:sz w:val="20"/>
          <w:szCs w:val="20"/>
        </w:rPr>
        <w:t xml:space="preserve"> to the arrears. If this pl</w:t>
      </w:r>
      <w:r w:rsidR="00C77D39" w:rsidRPr="00112CC6">
        <w:rPr>
          <w:rFonts w:ascii="Arial" w:hAnsi="Arial" w:cs="Arial"/>
          <w:sz w:val="20"/>
          <w:szCs w:val="20"/>
        </w:rPr>
        <w:t xml:space="preserve">an provides for interest on </w:t>
      </w:r>
      <w:r w:rsidR="0059059C" w:rsidRPr="00112CC6">
        <w:rPr>
          <w:rFonts w:ascii="Arial" w:hAnsi="Arial" w:cs="Arial"/>
          <w:sz w:val="20"/>
          <w:szCs w:val="20"/>
        </w:rPr>
        <w:t xml:space="preserve">arrears, the arrearage </w:t>
      </w:r>
      <w:r w:rsidR="00A90BFC" w:rsidRPr="00112CC6">
        <w:rPr>
          <w:rFonts w:ascii="Arial" w:hAnsi="Arial" w:cs="Arial"/>
          <w:sz w:val="20"/>
          <w:szCs w:val="20"/>
        </w:rPr>
        <w:t>payment</w:t>
      </w:r>
      <w:r w:rsidR="0059059C" w:rsidRPr="00112CC6">
        <w:rPr>
          <w:rFonts w:ascii="Arial" w:hAnsi="Arial" w:cs="Arial"/>
          <w:sz w:val="20"/>
          <w:szCs w:val="20"/>
        </w:rPr>
        <w:t xml:space="preserve"> shall be applied firs</w:t>
      </w:r>
      <w:r w:rsidR="00C77D39" w:rsidRPr="00112CC6">
        <w:rPr>
          <w:rFonts w:ascii="Arial" w:hAnsi="Arial" w:cs="Arial"/>
          <w:sz w:val="20"/>
          <w:szCs w:val="20"/>
        </w:rPr>
        <w:t xml:space="preserve">t to such interest, then to </w:t>
      </w:r>
      <w:r w:rsidRPr="00112CC6">
        <w:rPr>
          <w:rFonts w:ascii="Arial" w:hAnsi="Arial" w:cs="Arial"/>
          <w:sz w:val="20"/>
          <w:szCs w:val="20"/>
        </w:rPr>
        <w:t>arrears</w:t>
      </w:r>
      <w:r w:rsidR="00C75500" w:rsidRPr="00112CC6">
        <w:rPr>
          <w:rFonts w:ascii="Arial" w:hAnsi="Arial" w:cs="Arial"/>
          <w:sz w:val="20"/>
          <w:szCs w:val="20"/>
        </w:rPr>
        <w:t>.</w:t>
      </w:r>
    </w:p>
    <w:p w:rsidR="00112CC6" w:rsidRPr="00112CC6" w:rsidRDefault="00112CC6" w:rsidP="00112CC6">
      <w:pPr>
        <w:pStyle w:val="ListParagraph"/>
        <w:rPr>
          <w:rFonts w:ascii="Arial" w:hAnsi="Arial" w:cs="Arial"/>
          <w:sz w:val="20"/>
          <w:szCs w:val="20"/>
        </w:rPr>
      </w:pPr>
    </w:p>
    <w:p w:rsidR="00112CC6" w:rsidRDefault="00112CC6" w:rsidP="00112CC6">
      <w:pPr>
        <w:pStyle w:val="ListParagraph"/>
        <w:spacing w:line="226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112CC6" w:rsidRPr="00112CC6" w:rsidRDefault="00112CC6" w:rsidP="00112CC6">
      <w:pPr>
        <w:pStyle w:val="ListParagraph"/>
        <w:spacing w:line="226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9059C" w:rsidRDefault="00D74D06">
      <w:pPr>
        <w:spacing w:line="226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 w:rsidR="0059059C">
        <w:rPr>
          <w:sz w:val="22"/>
          <w:szCs w:val="22"/>
        </w:rPr>
        <w:instrText>ADVANCE \u5</w:instrText>
      </w:r>
      <w:r>
        <w:rPr>
          <w:sz w:val="22"/>
          <w:szCs w:val="22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33"/>
        <w:gridCol w:w="1713"/>
        <w:gridCol w:w="1168"/>
        <w:gridCol w:w="1618"/>
        <w:gridCol w:w="2090"/>
      </w:tblGrid>
      <w:tr w:rsidR="00E13712" w:rsidTr="00DE1EF2">
        <w:trPr>
          <w:trHeight w:val="517"/>
        </w:trPr>
        <w:tc>
          <w:tcPr>
            <w:tcW w:w="2011" w:type="pct"/>
            <w:tcBorders>
              <w:top w:val="single" w:sz="6" w:space="0" w:color="000000"/>
            </w:tcBorders>
          </w:tcPr>
          <w:p w:rsidR="006B0EAD" w:rsidRDefault="006B0EAD">
            <w:pPr>
              <w:spacing w:line="120" w:lineRule="exact"/>
            </w:pPr>
          </w:p>
          <w:p w:rsidR="006B0EAD" w:rsidRPr="0035462F" w:rsidRDefault="006B0EAD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3A1A73">
              <w:rPr>
                <w:rFonts w:ascii="Arial" w:hAnsi="Arial" w:cs="Arial"/>
                <w:b/>
                <w:bCs/>
                <w:sz w:val="16"/>
                <w:szCs w:val="16"/>
              </w:rPr>
              <w:t>Class 1 Creditor’s Name/</w:t>
            </w:r>
          </w:p>
          <w:p w:rsidR="006B0EAD" w:rsidRDefault="006B0EAD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1A73">
              <w:rPr>
                <w:rFonts w:ascii="Arial" w:hAnsi="Arial" w:cs="Arial"/>
                <w:b/>
                <w:bCs/>
                <w:sz w:val="16"/>
                <w:szCs w:val="16"/>
              </w:rPr>
              <w:t>Collateral Description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Amount of Arrears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Interest Rate on Arrears (0% unless otherwise stated)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7" w:space="0" w:color="000000"/>
              <w:bottom w:val="single" w:sz="8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B0EAD" w:rsidRDefault="006B0EAD" w:rsidP="006B0EAD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Fixed Arrearage Payment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7" w:space="0" w:color="000000"/>
              <w:bottom w:val="single" w:sz="8" w:space="0" w:color="000000"/>
            </w:tcBorders>
          </w:tcPr>
          <w:p w:rsidR="006B0EAD" w:rsidRDefault="006B0EAD" w:rsidP="006B0EAD">
            <w:pPr>
              <w:spacing w:after="50" w:line="12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B0EAD" w:rsidRDefault="006B0EAD" w:rsidP="00067A93">
            <w:pPr>
              <w:spacing w:after="50" w:line="1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Payment Start Date</w:t>
            </w:r>
          </w:p>
          <w:p w:rsidR="006B0EAD" w:rsidRDefault="006B0EAD" w:rsidP="00067A93">
            <w:pPr>
              <w:spacing w:after="50" w:line="1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DF2BEB">
              <w:rPr>
                <w:rFonts w:ascii="Arial" w:hAnsi="Arial" w:cs="Arial"/>
                <w:b/>
                <w:bCs/>
                <w:sz w:val="16"/>
                <w:szCs w:val="16"/>
              </w:rPr>
              <w:t>Start date will be a specific month</w:t>
            </w:r>
            <w:r w:rsidR="00EF5B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during the plan</w:t>
            </w:r>
            <w:r w:rsidR="00DF2BE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F42AD5" w:rsidRDefault="00F42AD5" w:rsidP="00067A93">
            <w:pPr>
              <w:spacing w:after="50" w:line="1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13712" w:rsidTr="00DE1EF2">
        <w:trPr>
          <w:trHeight w:hRule="exact" w:val="303"/>
        </w:trPr>
        <w:tc>
          <w:tcPr>
            <w:tcW w:w="2011" w:type="pct"/>
            <w:tcBorders>
              <w:top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b/>
                <w:bCs/>
              </w:rPr>
            </w:pPr>
          </w:p>
          <w:p w:rsidR="006B0EAD" w:rsidRPr="003A1A73" w:rsidRDefault="006B0EAD" w:rsidP="003A1A73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A1A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7" w:type="pct"/>
            <w:tcBorders>
              <w:top w:val="single" w:sz="7" w:space="0" w:color="000000"/>
              <w:left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712" w:rsidTr="00DE1EF2">
        <w:trPr>
          <w:trHeight w:hRule="exact" w:val="309"/>
        </w:trPr>
        <w:tc>
          <w:tcPr>
            <w:tcW w:w="2011" w:type="pct"/>
            <w:tcBorders>
              <w:top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77" w:type="pct"/>
            <w:tcBorders>
              <w:top w:val="single" w:sz="7" w:space="0" w:color="000000"/>
              <w:left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712" w:rsidTr="00DE1EF2">
        <w:trPr>
          <w:trHeight w:val="374"/>
        </w:trPr>
        <w:tc>
          <w:tcPr>
            <w:tcW w:w="2011" w:type="pct"/>
            <w:tcBorders>
              <w:top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77" w:type="pct"/>
            <w:tcBorders>
              <w:top w:val="single" w:sz="7" w:space="0" w:color="000000"/>
              <w:left w:val="single" w:sz="7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6B0EAD" w:rsidRDefault="006B0EAD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 w:themeFill="background1"/>
          </w:tcPr>
          <w:p w:rsidR="006B0EAD" w:rsidRDefault="006B0EAD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062E" w:rsidRDefault="00B3062E" w:rsidP="00B3062E">
      <w:pPr>
        <w:spacing w:line="226" w:lineRule="auto"/>
      </w:pPr>
    </w:p>
    <w:p w:rsidR="00B3062E" w:rsidRDefault="00B3062E" w:rsidP="00B3062E">
      <w:pPr>
        <w:spacing w:line="226" w:lineRule="auto"/>
      </w:pPr>
    </w:p>
    <w:p w:rsidR="0059059C" w:rsidRPr="0053633F" w:rsidRDefault="0059059C" w:rsidP="00B3062E">
      <w:pPr>
        <w:spacing w:line="226" w:lineRule="auto"/>
        <w:rPr>
          <w:rFonts w:ascii="Arial" w:hAnsi="Arial" w:cs="Arial"/>
          <w:sz w:val="20"/>
          <w:szCs w:val="20"/>
        </w:rPr>
      </w:pPr>
      <w:r w:rsidRPr="0053633F">
        <w:rPr>
          <w:rFonts w:ascii="Arial" w:hAnsi="Arial" w:cs="Arial"/>
          <w:b/>
          <w:bCs/>
          <w:sz w:val="20"/>
          <w:szCs w:val="20"/>
        </w:rPr>
        <w:t>2.0</w:t>
      </w:r>
      <w:r w:rsidR="00E13712">
        <w:rPr>
          <w:rFonts w:ascii="Arial" w:hAnsi="Arial" w:cs="Arial"/>
          <w:b/>
          <w:bCs/>
          <w:sz w:val="20"/>
          <w:szCs w:val="20"/>
        </w:rPr>
        <w:t>5</w:t>
      </w:r>
      <w:r w:rsidRPr="0053633F">
        <w:rPr>
          <w:rFonts w:ascii="Arial" w:hAnsi="Arial" w:cs="Arial"/>
          <w:b/>
          <w:bCs/>
          <w:sz w:val="20"/>
          <w:szCs w:val="20"/>
        </w:rPr>
        <w:t>.</w:t>
      </w:r>
      <w:r w:rsidRPr="0053633F">
        <w:rPr>
          <w:rFonts w:ascii="Arial" w:hAnsi="Arial" w:cs="Arial"/>
          <w:sz w:val="20"/>
          <w:szCs w:val="20"/>
        </w:rPr>
        <w:tab/>
      </w:r>
      <w:r w:rsidRPr="0053633F">
        <w:rPr>
          <w:rFonts w:ascii="Arial" w:hAnsi="Arial" w:cs="Arial"/>
          <w:b/>
          <w:bCs/>
          <w:sz w:val="20"/>
          <w:szCs w:val="20"/>
        </w:rPr>
        <w:t>Class 2</w:t>
      </w:r>
      <w:r w:rsidR="00A90BFC">
        <w:rPr>
          <w:rFonts w:ascii="Arial" w:hAnsi="Arial" w:cs="Arial"/>
          <w:b/>
          <w:bCs/>
          <w:sz w:val="20"/>
          <w:szCs w:val="20"/>
        </w:rPr>
        <w:t>: All</w:t>
      </w:r>
      <w:r w:rsidRPr="0053633F">
        <w:rPr>
          <w:rFonts w:ascii="Arial" w:hAnsi="Arial" w:cs="Arial"/>
          <w:b/>
          <w:bCs/>
          <w:sz w:val="20"/>
          <w:szCs w:val="20"/>
        </w:rPr>
        <w:t xml:space="preserve"> s</w:t>
      </w:r>
      <w:r w:rsidR="00EC485F">
        <w:rPr>
          <w:rFonts w:ascii="Arial" w:hAnsi="Arial" w:cs="Arial"/>
          <w:b/>
          <w:bCs/>
          <w:sz w:val="20"/>
          <w:szCs w:val="20"/>
        </w:rPr>
        <w:t xml:space="preserve">ecured claims that are modified </w:t>
      </w:r>
      <w:r w:rsidRPr="0053633F">
        <w:rPr>
          <w:rFonts w:ascii="Arial" w:hAnsi="Arial" w:cs="Arial"/>
          <w:b/>
          <w:bCs/>
          <w:sz w:val="20"/>
          <w:szCs w:val="20"/>
        </w:rPr>
        <w:t>by th</w:t>
      </w:r>
      <w:r w:rsidR="004746E7">
        <w:rPr>
          <w:rFonts w:ascii="Arial" w:hAnsi="Arial" w:cs="Arial"/>
          <w:b/>
          <w:bCs/>
          <w:sz w:val="20"/>
          <w:szCs w:val="20"/>
        </w:rPr>
        <w:t>is</w:t>
      </w:r>
      <w:r w:rsidR="003429A0">
        <w:rPr>
          <w:rFonts w:ascii="Arial" w:hAnsi="Arial" w:cs="Arial"/>
          <w:b/>
          <w:bCs/>
          <w:sz w:val="20"/>
          <w:szCs w:val="20"/>
        </w:rPr>
        <w:t xml:space="preserve"> p</w:t>
      </w:r>
      <w:r w:rsidR="00A90BFC">
        <w:rPr>
          <w:rFonts w:ascii="Arial" w:hAnsi="Arial" w:cs="Arial"/>
          <w:b/>
          <w:bCs/>
          <w:sz w:val="20"/>
          <w:szCs w:val="20"/>
        </w:rPr>
        <w:t>lan</w:t>
      </w:r>
      <w:r w:rsidR="00EF5B04">
        <w:rPr>
          <w:rFonts w:ascii="Arial" w:hAnsi="Arial" w:cs="Arial"/>
          <w:b/>
          <w:bCs/>
          <w:sz w:val="20"/>
          <w:szCs w:val="20"/>
        </w:rPr>
        <w:t>.</w:t>
      </w:r>
      <w:r w:rsidR="007B061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C08CE" w:rsidRDefault="007C08CE" w:rsidP="007C08CE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EF5B04" w:rsidRDefault="0059059C" w:rsidP="00EF5B04">
      <w:pPr>
        <w:pStyle w:val="ListParagraph"/>
        <w:numPr>
          <w:ilvl w:val="0"/>
          <w:numId w:val="11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B3062E">
        <w:rPr>
          <w:rFonts w:ascii="Arial" w:hAnsi="Arial" w:cs="Arial"/>
          <w:b/>
          <w:bCs/>
          <w:sz w:val="20"/>
          <w:szCs w:val="20"/>
        </w:rPr>
        <w:t>Payment of claim.</w:t>
      </w:r>
      <w:r w:rsidRPr="00B3062E">
        <w:rPr>
          <w:rFonts w:ascii="Arial" w:hAnsi="Arial" w:cs="Arial"/>
          <w:sz w:val="20"/>
          <w:szCs w:val="20"/>
        </w:rPr>
        <w:t xml:space="preserve">  Trustee shall </w:t>
      </w:r>
      <w:r w:rsidR="00EF5B04">
        <w:rPr>
          <w:rFonts w:ascii="Arial" w:hAnsi="Arial" w:cs="Arial"/>
          <w:sz w:val="20"/>
          <w:szCs w:val="20"/>
        </w:rPr>
        <w:t>satisfy</w:t>
      </w:r>
      <w:r w:rsidR="00CD744F" w:rsidRPr="00B3062E">
        <w:rPr>
          <w:rFonts w:ascii="Arial" w:hAnsi="Arial" w:cs="Arial"/>
          <w:sz w:val="20"/>
          <w:szCs w:val="20"/>
        </w:rPr>
        <w:t xml:space="preserve"> </w:t>
      </w:r>
      <w:r w:rsidRPr="00B3062E">
        <w:rPr>
          <w:rFonts w:ascii="Arial" w:hAnsi="Arial" w:cs="Arial"/>
          <w:sz w:val="20"/>
          <w:szCs w:val="20"/>
        </w:rPr>
        <w:t xml:space="preserve">each Class 2 claim </w:t>
      </w:r>
      <w:r w:rsidR="00CD744F" w:rsidRPr="00B3062E">
        <w:rPr>
          <w:rFonts w:ascii="Arial" w:hAnsi="Arial" w:cs="Arial"/>
          <w:sz w:val="20"/>
          <w:szCs w:val="20"/>
        </w:rPr>
        <w:t xml:space="preserve">by paying </w:t>
      </w:r>
      <w:r w:rsidR="00EF5B04">
        <w:rPr>
          <w:rFonts w:ascii="Arial" w:hAnsi="Arial" w:cs="Arial"/>
          <w:sz w:val="20"/>
          <w:szCs w:val="20"/>
        </w:rPr>
        <w:t xml:space="preserve">the </w:t>
      </w:r>
      <w:r w:rsidR="00B3062E" w:rsidRPr="00B3062E">
        <w:rPr>
          <w:rFonts w:ascii="Arial" w:hAnsi="Arial" w:cs="Arial"/>
          <w:sz w:val="20"/>
          <w:szCs w:val="20"/>
        </w:rPr>
        <w:t>amount specified</w:t>
      </w:r>
      <w:r w:rsidR="00EF5B04">
        <w:rPr>
          <w:rFonts w:ascii="Arial" w:hAnsi="Arial" w:cs="Arial"/>
          <w:sz w:val="20"/>
          <w:szCs w:val="20"/>
        </w:rPr>
        <w:t xml:space="preserve"> below </w:t>
      </w:r>
      <w:r w:rsidRPr="00EF5B04">
        <w:rPr>
          <w:rFonts w:ascii="Arial" w:hAnsi="Arial" w:cs="Arial"/>
          <w:sz w:val="20"/>
          <w:szCs w:val="20"/>
        </w:rPr>
        <w:t xml:space="preserve">as the monthly </w:t>
      </w:r>
      <w:r w:rsidR="00AE3594" w:rsidRPr="00EF5B04">
        <w:rPr>
          <w:rFonts w:ascii="Arial" w:hAnsi="Arial" w:cs="Arial"/>
          <w:sz w:val="20"/>
          <w:szCs w:val="20"/>
        </w:rPr>
        <w:t>payment</w:t>
      </w:r>
      <w:r w:rsidR="00ED2F65">
        <w:rPr>
          <w:rFonts w:ascii="Arial" w:hAnsi="Arial" w:cs="Arial"/>
          <w:sz w:val="20"/>
          <w:szCs w:val="20"/>
        </w:rPr>
        <w:t>.  Subject to S</w:t>
      </w:r>
      <w:r w:rsidRPr="00EF5B04">
        <w:rPr>
          <w:rFonts w:ascii="Arial" w:hAnsi="Arial" w:cs="Arial"/>
          <w:sz w:val="20"/>
          <w:szCs w:val="20"/>
        </w:rPr>
        <w:t>ection 2.0</w:t>
      </w:r>
      <w:r w:rsidR="000E22AE" w:rsidRPr="00EF5B04">
        <w:rPr>
          <w:rFonts w:ascii="Arial" w:hAnsi="Arial" w:cs="Arial"/>
          <w:sz w:val="20"/>
          <w:szCs w:val="20"/>
        </w:rPr>
        <w:t>5</w:t>
      </w:r>
      <w:r w:rsidRPr="00EF5B04">
        <w:rPr>
          <w:rFonts w:ascii="Arial" w:hAnsi="Arial" w:cs="Arial"/>
          <w:sz w:val="20"/>
          <w:szCs w:val="20"/>
        </w:rPr>
        <w:t xml:space="preserve">(c), Class 2 claims will be paid in full.  The payment of a Class 2 claim shall </w:t>
      </w:r>
      <w:r w:rsidR="00147A61" w:rsidRPr="00EF5B04">
        <w:rPr>
          <w:rFonts w:ascii="Arial" w:hAnsi="Arial" w:cs="Arial"/>
          <w:sz w:val="20"/>
          <w:szCs w:val="20"/>
        </w:rPr>
        <w:t xml:space="preserve">not </w:t>
      </w:r>
      <w:r w:rsidRPr="00EF5B04">
        <w:rPr>
          <w:rFonts w:ascii="Arial" w:hAnsi="Arial" w:cs="Arial"/>
          <w:sz w:val="20"/>
          <w:szCs w:val="20"/>
        </w:rPr>
        <w:t xml:space="preserve">include interest unless </w:t>
      </w:r>
      <w:r w:rsidR="00147A61" w:rsidRPr="00EF5B04">
        <w:rPr>
          <w:rFonts w:ascii="Arial" w:hAnsi="Arial" w:cs="Arial"/>
          <w:sz w:val="20"/>
          <w:szCs w:val="20"/>
        </w:rPr>
        <w:t xml:space="preserve">otherwise specified. </w:t>
      </w:r>
      <w:r w:rsidRPr="00EF5B04">
        <w:rPr>
          <w:rFonts w:ascii="Arial" w:hAnsi="Arial" w:cs="Arial"/>
          <w:sz w:val="20"/>
          <w:szCs w:val="20"/>
        </w:rPr>
        <w:t xml:space="preserve"> </w:t>
      </w:r>
      <w:r w:rsidR="00554E00" w:rsidRPr="00EF5B04">
        <w:rPr>
          <w:rFonts w:ascii="Arial" w:hAnsi="Arial" w:cs="Arial"/>
          <w:sz w:val="20"/>
          <w:szCs w:val="20"/>
        </w:rPr>
        <w:t>If Debtor does not intend to satisfy a Class 2 claim by periodic payments, Debtor shall check this box [  ]</w:t>
      </w:r>
      <w:r w:rsidR="00E03AAA" w:rsidRPr="00EF5B04">
        <w:rPr>
          <w:rFonts w:ascii="Arial" w:hAnsi="Arial" w:cs="Arial"/>
          <w:sz w:val="20"/>
          <w:szCs w:val="20"/>
        </w:rPr>
        <w:t xml:space="preserve"> and provide for this claim in Additional Provisions.</w:t>
      </w:r>
    </w:p>
    <w:p w:rsidR="0059059C" w:rsidRPr="0053633F" w:rsidRDefault="0059059C" w:rsidP="0053633F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53633F" w:rsidRDefault="0059059C" w:rsidP="0053633F">
      <w:pPr>
        <w:spacing w:line="226" w:lineRule="auto"/>
        <w:jc w:val="both"/>
        <w:rPr>
          <w:rFonts w:ascii="Arial" w:hAnsi="Arial" w:cs="Arial"/>
          <w:sz w:val="20"/>
          <w:szCs w:val="20"/>
        </w:rPr>
        <w:sectPr w:rsidR="0059059C" w:rsidRPr="0053633F" w:rsidSect="00AC7F2F">
          <w:type w:val="continuous"/>
          <w:pgSz w:w="12240" w:h="15840"/>
          <w:pgMar w:top="720" w:right="720" w:bottom="312" w:left="720" w:header="720" w:footer="312" w:gutter="0"/>
          <w:cols w:space="720"/>
          <w:noEndnote/>
        </w:sectPr>
      </w:pPr>
    </w:p>
    <w:p w:rsidR="007C08CE" w:rsidRPr="00B3062E" w:rsidRDefault="0059059C" w:rsidP="00B3062E">
      <w:pPr>
        <w:pStyle w:val="ListParagraph"/>
        <w:numPr>
          <w:ilvl w:val="0"/>
          <w:numId w:val="11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B3062E">
        <w:rPr>
          <w:rFonts w:ascii="Arial" w:hAnsi="Arial" w:cs="Arial"/>
          <w:b/>
          <w:bCs/>
          <w:sz w:val="20"/>
          <w:szCs w:val="20"/>
        </w:rPr>
        <w:lastRenderedPageBreak/>
        <w:t xml:space="preserve">Adequate protection payments.  </w:t>
      </w:r>
      <w:r w:rsidR="00434997" w:rsidRPr="00B3062E">
        <w:rPr>
          <w:rFonts w:ascii="Arial" w:hAnsi="Arial" w:cs="Arial"/>
          <w:sz w:val="20"/>
          <w:szCs w:val="20"/>
        </w:rPr>
        <w:t xml:space="preserve">Before </w:t>
      </w:r>
      <w:r w:rsidRPr="00B3062E">
        <w:rPr>
          <w:rFonts w:ascii="Arial" w:hAnsi="Arial" w:cs="Arial"/>
          <w:sz w:val="20"/>
          <w:szCs w:val="20"/>
        </w:rPr>
        <w:t xml:space="preserve">confirmation, Trustee shall pay each allowed Class 2 claim </w:t>
      </w:r>
      <w:r w:rsidR="00B3062E">
        <w:rPr>
          <w:rFonts w:ascii="Arial" w:hAnsi="Arial" w:cs="Arial"/>
          <w:sz w:val="20"/>
          <w:szCs w:val="20"/>
        </w:rPr>
        <w:t>secured</w:t>
      </w:r>
    </w:p>
    <w:p w:rsidR="003429A0" w:rsidRDefault="00613DC4" w:rsidP="003429A0">
      <w:pPr>
        <w:spacing w:line="22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9059C" w:rsidRPr="00B306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59059C" w:rsidRPr="00B3062E">
        <w:rPr>
          <w:rFonts w:ascii="Arial" w:hAnsi="Arial" w:cs="Arial"/>
          <w:sz w:val="20"/>
          <w:szCs w:val="20"/>
        </w:rPr>
        <w:t xml:space="preserve">a purchase money security interest in personal property an adequate protection payment </w:t>
      </w:r>
      <w:r w:rsidR="003429A0">
        <w:rPr>
          <w:rFonts w:ascii="Arial" w:hAnsi="Arial" w:cs="Arial"/>
          <w:sz w:val="20"/>
          <w:szCs w:val="20"/>
        </w:rPr>
        <w:t xml:space="preserve">as </w:t>
      </w:r>
      <w:r w:rsidR="0059059C" w:rsidRPr="00B3062E">
        <w:rPr>
          <w:rFonts w:ascii="Arial" w:hAnsi="Arial" w:cs="Arial"/>
          <w:sz w:val="20"/>
          <w:szCs w:val="20"/>
        </w:rPr>
        <w:t xml:space="preserve">required by </w:t>
      </w:r>
      <w:r w:rsidR="000E22AE" w:rsidRPr="00B3062E">
        <w:rPr>
          <w:rFonts w:ascii="Arial" w:hAnsi="Arial" w:cs="Arial"/>
          <w:sz w:val="20"/>
          <w:szCs w:val="20"/>
        </w:rPr>
        <w:t>11 U.S.C. §</w:t>
      </w:r>
      <w:r w:rsidR="0059059C" w:rsidRPr="00B3062E">
        <w:rPr>
          <w:rFonts w:ascii="Arial" w:hAnsi="Arial" w:cs="Arial"/>
          <w:sz w:val="20"/>
          <w:szCs w:val="20"/>
        </w:rPr>
        <w:t>1326(a)(1)(C)</w:t>
      </w:r>
      <w:r w:rsidR="0049418C">
        <w:rPr>
          <w:rFonts w:ascii="Arial" w:hAnsi="Arial" w:cs="Arial"/>
          <w:sz w:val="20"/>
          <w:szCs w:val="20"/>
        </w:rPr>
        <w:t xml:space="preserve">.  As required by 11 U.S.C. </w:t>
      </w:r>
      <w:r w:rsidR="0049418C" w:rsidRPr="00B3062E">
        <w:rPr>
          <w:rFonts w:ascii="Arial" w:hAnsi="Arial" w:cs="Arial"/>
          <w:sz w:val="20"/>
          <w:szCs w:val="20"/>
        </w:rPr>
        <w:t>§132</w:t>
      </w:r>
      <w:r w:rsidR="0049418C">
        <w:rPr>
          <w:rFonts w:ascii="Arial" w:hAnsi="Arial" w:cs="Arial"/>
          <w:sz w:val="20"/>
          <w:szCs w:val="20"/>
        </w:rPr>
        <w:t>5</w:t>
      </w:r>
      <w:r w:rsidR="0049418C" w:rsidRPr="00B3062E">
        <w:rPr>
          <w:rFonts w:ascii="Arial" w:hAnsi="Arial" w:cs="Arial"/>
          <w:sz w:val="20"/>
          <w:szCs w:val="20"/>
        </w:rPr>
        <w:t>(a)(</w:t>
      </w:r>
      <w:r w:rsidR="0049418C">
        <w:rPr>
          <w:rFonts w:ascii="Arial" w:hAnsi="Arial" w:cs="Arial"/>
          <w:sz w:val="20"/>
          <w:szCs w:val="20"/>
        </w:rPr>
        <w:t>5</w:t>
      </w:r>
      <w:r w:rsidR="0049418C" w:rsidRPr="00B3062E">
        <w:rPr>
          <w:rFonts w:ascii="Arial" w:hAnsi="Arial" w:cs="Arial"/>
          <w:sz w:val="20"/>
          <w:szCs w:val="20"/>
        </w:rPr>
        <w:t>)(</w:t>
      </w:r>
      <w:r w:rsidR="0049418C">
        <w:rPr>
          <w:rFonts w:ascii="Arial" w:hAnsi="Arial" w:cs="Arial"/>
          <w:sz w:val="20"/>
          <w:szCs w:val="20"/>
        </w:rPr>
        <w:t>B</w:t>
      </w:r>
      <w:r w:rsidR="0049418C" w:rsidRPr="00B3062E">
        <w:rPr>
          <w:rFonts w:ascii="Arial" w:hAnsi="Arial" w:cs="Arial"/>
          <w:sz w:val="20"/>
          <w:szCs w:val="20"/>
        </w:rPr>
        <w:t>)</w:t>
      </w:r>
      <w:r w:rsidR="0049418C">
        <w:rPr>
          <w:rFonts w:ascii="Arial" w:hAnsi="Arial" w:cs="Arial"/>
          <w:sz w:val="20"/>
          <w:szCs w:val="20"/>
        </w:rPr>
        <w:t xml:space="preserve">(iii), equal monthly payments </w:t>
      </w:r>
      <w:r w:rsidR="003429A0">
        <w:rPr>
          <w:rFonts w:ascii="Arial" w:hAnsi="Arial" w:cs="Arial"/>
          <w:sz w:val="20"/>
          <w:szCs w:val="20"/>
        </w:rPr>
        <w:t xml:space="preserve">must be </w:t>
      </w:r>
      <w:r w:rsidR="0049418C">
        <w:rPr>
          <w:rFonts w:ascii="Arial" w:hAnsi="Arial" w:cs="Arial"/>
          <w:sz w:val="20"/>
          <w:szCs w:val="20"/>
        </w:rPr>
        <w:t>no less than</w:t>
      </w:r>
      <w:r w:rsidR="003429A0">
        <w:rPr>
          <w:rFonts w:ascii="Arial" w:hAnsi="Arial" w:cs="Arial"/>
          <w:sz w:val="20"/>
          <w:szCs w:val="20"/>
        </w:rPr>
        <w:t xml:space="preserve"> the adequate protection payment. </w:t>
      </w:r>
    </w:p>
    <w:p w:rsidR="003429A0" w:rsidRDefault="003429A0" w:rsidP="003429A0">
      <w:pPr>
        <w:spacing w:line="22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9059C" w:rsidRPr="003429A0" w:rsidRDefault="0059059C" w:rsidP="003429A0">
      <w:pPr>
        <w:pStyle w:val="ListParagraph"/>
        <w:numPr>
          <w:ilvl w:val="0"/>
          <w:numId w:val="9"/>
        </w:num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3429A0">
        <w:rPr>
          <w:rFonts w:ascii="Arial" w:hAnsi="Arial" w:cs="Arial"/>
          <w:b/>
          <w:bCs/>
          <w:sz w:val="20"/>
          <w:szCs w:val="20"/>
        </w:rPr>
        <w:t>Claim amount.</w:t>
      </w:r>
      <w:r w:rsidRPr="003429A0">
        <w:rPr>
          <w:rFonts w:ascii="Arial" w:hAnsi="Arial" w:cs="Arial"/>
          <w:sz w:val="20"/>
          <w:szCs w:val="20"/>
        </w:rPr>
        <w:t xml:space="preserve">  The amount of a Class 2 claim is determined by applicable </w:t>
      </w:r>
      <w:proofErr w:type="spellStart"/>
      <w:r w:rsidRPr="003429A0">
        <w:rPr>
          <w:rFonts w:ascii="Arial" w:hAnsi="Arial" w:cs="Arial"/>
          <w:sz w:val="20"/>
          <w:szCs w:val="20"/>
        </w:rPr>
        <w:t>nonbankruptcy</w:t>
      </w:r>
      <w:proofErr w:type="spellEnd"/>
      <w:r w:rsidRPr="003429A0">
        <w:rPr>
          <w:rFonts w:ascii="Arial" w:hAnsi="Arial" w:cs="Arial"/>
          <w:sz w:val="20"/>
          <w:szCs w:val="20"/>
        </w:rPr>
        <w:t xml:space="preserve"> law.  </w:t>
      </w:r>
      <w:r w:rsidR="00EA0768">
        <w:rPr>
          <w:rFonts w:ascii="Arial" w:hAnsi="Arial" w:cs="Arial"/>
          <w:sz w:val="20"/>
          <w:szCs w:val="20"/>
        </w:rPr>
        <w:t xml:space="preserve">If </w:t>
      </w:r>
      <w:r w:rsidR="000203B3" w:rsidRPr="003429A0">
        <w:rPr>
          <w:rFonts w:ascii="Arial" w:hAnsi="Arial" w:cs="Arial"/>
          <w:sz w:val="20"/>
          <w:szCs w:val="20"/>
        </w:rPr>
        <w:t>applicab</w:t>
      </w:r>
      <w:r w:rsidR="00EA0768">
        <w:rPr>
          <w:rFonts w:ascii="Arial" w:hAnsi="Arial" w:cs="Arial"/>
          <w:sz w:val="20"/>
          <w:szCs w:val="20"/>
        </w:rPr>
        <w:t>le bankruptcy law authorizes a d</w:t>
      </w:r>
      <w:r w:rsidR="000203B3" w:rsidRPr="003429A0">
        <w:rPr>
          <w:rFonts w:ascii="Arial" w:hAnsi="Arial" w:cs="Arial"/>
          <w:sz w:val="20"/>
          <w:szCs w:val="20"/>
        </w:rPr>
        <w:t xml:space="preserve">ebtor to reduce a secured claim, </w:t>
      </w:r>
      <w:r w:rsidRPr="003429A0">
        <w:rPr>
          <w:rFonts w:ascii="Arial" w:hAnsi="Arial" w:cs="Arial"/>
          <w:sz w:val="20"/>
          <w:szCs w:val="20"/>
        </w:rPr>
        <w:t>Debtor may reduce the claim to the value of the collateral securing it by filing, serving, and prevailing on a motion</w:t>
      </w:r>
      <w:r w:rsidR="00F42AD5" w:rsidRPr="003429A0">
        <w:rPr>
          <w:rFonts w:ascii="Arial" w:hAnsi="Arial" w:cs="Arial"/>
          <w:sz w:val="20"/>
          <w:szCs w:val="20"/>
        </w:rPr>
        <w:t xml:space="preserve"> or adversary proceeding</w:t>
      </w:r>
      <w:r w:rsidRPr="003429A0">
        <w:rPr>
          <w:rFonts w:ascii="Arial" w:hAnsi="Arial" w:cs="Arial"/>
          <w:sz w:val="20"/>
          <w:szCs w:val="20"/>
        </w:rPr>
        <w:t xml:space="preserve"> to determine the value of that collateral.  If this plan proposes to reduce a cl</w:t>
      </w:r>
      <w:r w:rsidR="00EF5B04">
        <w:rPr>
          <w:rFonts w:ascii="Arial" w:hAnsi="Arial" w:cs="Arial"/>
          <w:sz w:val="20"/>
          <w:szCs w:val="20"/>
        </w:rPr>
        <w:t xml:space="preserve">aim based upon the value of </w:t>
      </w:r>
      <w:r w:rsidRPr="003429A0">
        <w:rPr>
          <w:rFonts w:ascii="Arial" w:hAnsi="Arial" w:cs="Arial"/>
          <w:sz w:val="20"/>
          <w:szCs w:val="20"/>
        </w:rPr>
        <w:t xml:space="preserve">collateral, </w:t>
      </w:r>
      <w:r w:rsidR="000203B3" w:rsidRPr="003429A0">
        <w:rPr>
          <w:rFonts w:ascii="Arial" w:hAnsi="Arial" w:cs="Arial"/>
          <w:sz w:val="20"/>
          <w:szCs w:val="20"/>
        </w:rPr>
        <w:t xml:space="preserve">Debtor shall file this motion </w:t>
      </w:r>
      <w:r w:rsidR="00F42AD5" w:rsidRPr="003429A0">
        <w:rPr>
          <w:rFonts w:ascii="Arial" w:hAnsi="Arial" w:cs="Arial"/>
          <w:sz w:val="20"/>
          <w:szCs w:val="20"/>
        </w:rPr>
        <w:t xml:space="preserve">or adversary proceeding </w:t>
      </w:r>
      <w:r w:rsidR="000203B3" w:rsidRPr="003429A0">
        <w:rPr>
          <w:rFonts w:ascii="Arial" w:hAnsi="Arial" w:cs="Arial"/>
          <w:sz w:val="20"/>
          <w:szCs w:val="20"/>
        </w:rPr>
        <w:t xml:space="preserve">and have it </w:t>
      </w:r>
      <w:r w:rsidR="009A012E" w:rsidRPr="003429A0">
        <w:rPr>
          <w:rFonts w:ascii="Arial" w:hAnsi="Arial" w:cs="Arial"/>
          <w:sz w:val="20"/>
          <w:szCs w:val="20"/>
        </w:rPr>
        <w:t>decided</w:t>
      </w:r>
      <w:r w:rsidR="000203B3" w:rsidRPr="003429A0">
        <w:rPr>
          <w:rFonts w:ascii="Arial" w:hAnsi="Arial" w:cs="Arial"/>
          <w:sz w:val="20"/>
          <w:szCs w:val="20"/>
        </w:rPr>
        <w:t xml:space="preserve"> before </w:t>
      </w:r>
      <w:r w:rsidR="00530715" w:rsidRPr="003429A0">
        <w:rPr>
          <w:rFonts w:ascii="Arial" w:hAnsi="Arial" w:cs="Arial"/>
          <w:sz w:val="20"/>
          <w:szCs w:val="20"/>
        </w:rPr>
        <w:t>p</w:t>
      </w:r>
      <w:r w:rsidR="000203B3" w:rsidRPr="003429A0">
        <w:rPr>
          <w:rFonts w:ascii="Arial" w:hAnsi="Arial" w:cs="Arial"/>
          <w:sz w:val="20"/>
          <w:szCs w:val="20"/>
        </w:rPr>
        <w:t xml:space="preserve">lan confirmation.  </w:t>
      </w:r>
    </w:p>
    <w:p w:rsidR="0059059C" w:rsidRPr="0053633F" w:rsidRDefault="0059059C" w:rsidP="0053633F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B3062E" w:rsidRDefault="0059059C" w:rsidP="00B3062E">
      <w:pPr>
        <w:pStyle w:val="ListParagraph"/>
        <w:numPr>
          <w:ilvl w:val="0"/>
          <w:numId w:val="9"/>
        </w:numPr>
        <w:spacing w:line="227" w:lineRule="auto"/>
        <w:rPr>
          <w:rFonts w:ascii="Arial" w:hAnsi="Arial" w:cs="Arial"/>
          <w:sz w:val="20"/>
          <w:szCs w:val="20"/>
        </w:rPr>
      </w:pPr>
      <w:r w:rsidRPr="000E22AE">
        <w:rPr>
          <w:rFonts w:ascii="Arial" w:hAnsi="Arial" w:cs="Arial"/>
          <w:b/>
          <w:bCs/>
          <w:sz w:val="20"/>
          <w:szCs w:val="20"/>
        </w:rPr>
        <w:t>Lien retention.</w:t>
      </w:r>
      <w:r w:rsidRPr="000E22AE">
        <w:rPr>
          <w:rFonts w:ascii="Arial" w:hAnsi="Arial" w:cs="Arial"/>
          <w:sz w:val="20"/>
          <w:szCs w:val="20"/>
        </w:rPr>
        <w:t xml:space="preserve">  Each Class 2 creditor shall retain its existing lien </w:t>
      </w:r>
      <w:r w:rsidR="009A012E" w:rsidRPr="000E22AE">
        <w:rPr>
          <w:rFonts w:ascii="Arial" w:hAnsi="Arial" w:cs="Arial"/>
          <w:sz w:val="20"/>
          <w:szCs w:val="20"/>
        </w:rPr>
        <w:t xml:space="preserve">as permitted under applicable </w:t>
      </w:r>
      <w:r w:rsidR="009A012E" w:rsidRPr="00B3062E">
        <w:rPr>
          <w:rFonts w:ascii="Arial" w:hAnsi="Arial" w:cs="Arial"/>
          <w:sz w:val="20"/>
          <w:szCs w:val="20"/>
        </w:rPr>
        <w:t>bankruptcy</w:t>
      </w:r>
      <w:r w:rsidR="00CD7B13" w:rsidRPr="00B3062E">
        <w:rPr>
          <w:rFonts w:ascii="Arial" w:hAnsi="Arial" w:cs="Arial"/>
          <w:sz w:val="20"/>
          <w:szCs w:val="20"/>
        </w:rPr>
        <w:t xml:space="preserve"> </w:t>
      </w:r>
      <w:r w:rsidR="009A012E" w:rsidRPr="00B3062E">
        <w:rPr>
          <w:rFonts w:ascii="Arial" w:hAnsi="Arial" w:cs="Arial"/>
          <w:sz w:val="20"/>
          <w:szCs w:val="20"/>
        </w:rPr>
        <w:t>law</w:t>
      </w:r>
      <w:r w:rsidRPr="00B3062E">
        <w:rPr>
          <w:rFonts w:ascii="Arial" w:hAnsi="Arial" w:cs="Arial"/>
          <w:sz w:val="20"/>
          <w:szCs w:val="20"/>
        </w:rPr>
        <w:t>.</w:t>
      </w:r>
    </w:p>
    <w:p w:rsidR="000E22AE" w:rsidRPr="000E22AE" w:rsidRDefault="000E22AE" w:rsidP="000E22AE">
      <w:pPr>
        <w:pStyle w:val="ListParagraph"/>
        <w:spacing w:line="227" w:lineRule="auto"/>
        <w:ind w:left="1800"/>
        <w:rPr>
          <w:rFonts w:ascii="Arial" w:hAnsi="Arial" w:cs="Arial"/>
        </w:rPr>
      </w:pPr>
    </w:p>
    <w:tbl>
      <w:tblPr>
        <w:tblW w:w="0" w:type="auto"/>
        <w:jc w:val="center"/>
        <w:tblInd w:w="-142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34"/>
        <w:gridCol w:w="1974"/>
        <w:gridCol w:w="1620"/>
        <w:gridCol w:w="1350"/>
        <w:gridCol w:w="1710"/>
      </w:tblGrid>
      <w:tr w:rsidR="00A66003" w:rsidTr="00C72657">
        <w:trPr>
          <w:jc w:val="center"/>
        </w:trPr>
        <w:tc>
          <w:tcPr>
            <w:tcW w:w="4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D74D06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fldChar w:fldCharType="begin"/>
            </w:r>
            <w:r w:rsidR="0059059C">
              <w:instrText>ADVANCE \u5</w:instrText>
            </w:r>
            <w:r>
              <w:fldChar w:fldCharType="end"/>
            </w:r>
            <w:r w:rsidR="003A1A73">
              <w:t xml:space="preserve"> </w:t>
            </w:r>
          </w:p>
          <w:p w:rsidR="003A1A73" w:rsidRPr="00A66003" w:rsidRDefault="00A66003" w:rsidP="00F574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="00F574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lass 2 C</w:t>
            </w: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reditor</w:t>
            </w:r>
            <w:r w:rsidR="003A1A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’s Name/Collateral Description</w:t>
            </w:r>
            <w:r w:rsidR="003A1A73"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66003" w:rsidRPr="00F5742D" w:rsidRDefault="00F5742D" w:rsidP="00F574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61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A66003"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66003"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Reduction in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Collateral </w:t>
            </w:r>
            <w:r w:rsidR="00A66003"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Value</w:t>
            </w:r>
            <w:r w:rsidR="00961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Purchase</w:t>
            </w:r>
            <w:r w:rsidR="00C726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Money</w:t>
            </w:r>
          </w:p>
          <w:p w:rsidR="00A66003" w:rsidRPr="00A66003" w:rsidRDefault="00A66003" w:rsidP="00A66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Interest -</w:t>
            </w:r>
            <w:r w:rsidR="00C726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Personal</w:t>
            </w:r>
          </w:p>
          <w:p w:rsidR="00A66003" w:rsidRPr="00A66003" w:rsidRDefault="00A66003" w:rsidP="00A66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Property?</w:t>
            </w:r>
          </w:p>
          <w:p w:rsidR="00A66003" w:rsidRPr="00A66003" w:rsidRDefault="00A66003" w:rsidP="00A66003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Y/N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96176A" w:rsidP="0096176A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Estimated </w:t>
            </w:r>
            <w:r w:rsidR="00A66003"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Amount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 Claim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Interest</w:t>
            </w:r>
          </w:p>
          <w:p w:rsidR="00A66003" w:rsidRPr="00A66003" w:rsidRDefault="00A66003" w:rsidP="00A66003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</w:t>
            </w:r>
            <w:r w:rsidR="00D15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(0% unless otherwise stated)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96176A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Monthly </w:t>
            </w:r>
            <w:r w:rsidR="009617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Payment</w:t>
            </w:r>
          </w:p>
        </w:tc>
      </w:tr>
      <w:tr w:rsidR="00A66003" w:rsidTr="00C72657">
        <w:trPr>
          <w:jc w:val="center"/>
        </w:trPr>
        <w:tc>
          <w:tcPr>
            <w:tcW w:w="4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6003" w:rsidTr="00C72657">
        <w:trPr>
          <w:trHeight w:hRule="exact" w:val="457"/>
          <w:jc w:val="center"/>
        </w:trPr>
        <w:tc>
          <w:tcPr>
            <w:tcW w:w="4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003" w:rsidRPr="00A66003" w:rsidRDefault="00A66003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66003" w:rsidRPr="00A66003" w:rsidRDefault="00A66003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47D47" w:rsidRDefault="00747D47">
      <w:pPr>
        <w:spacing w:line="227" w:lineRule="auto"/>
      </w:pPr>
    </w:p>
    <w:tbl>
      <w:tblPr>
        <w:tblW w:w="0" w:type="auto"/>
        <w:jc w:val="center"/>
        <w:tblInd w:w="-255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3"/>
        <w:gridCol w:w="1980"/>
        <w:gridCol w:w="2970"/>
        <w:gridCol w:w="1683"/>
      </w:tblGrid>
      <w:tr w:rsidR="00A03375" w:rsidRPr="00A66003" w:rsidTr="00895214">
        <w:trPr>
          <w:jc w:val="center"/>
        </w:trPr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F574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="00F574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lass 2 C</w:t>
            </w: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reditor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’s Name/Collateral Description</w:t>
            </w:r>
          </w:p>
          <w:p w:rsidR="00A03375" w:rsidRPr="00A66003" w:rsidRDefault="00A03375" w:rsidP="00F5742D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EF5B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Reduction in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Collateral </w:t>
            </w:r>
            <w:r w:rsidR="00EF5B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Value</w:t>
            </w:r>
            <w:r w:rsidR="00E03A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Reduced Value of Collateral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Interest</w:t>
            </w:r>
          </w:p>
          <w:p w:rsidR="00A03375" w:rsidRPr="00A66003" w:rsidRDefault="00A03375" w:rsidP="00A66003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</w:t>
            </w:r>
            <w:r w:rsidR="008C71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(0% unless otherwise stated)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Default="00A03375" w:rsidP="00A66003">
            <w:pPr>
              <w:spacing w:after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03375" w:rsidRPr="00A66003" w:rsidRDefault="00A03375" w:rsidP="00CD7B13">
            <w:pPr>
              <w:spacing w:after="5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Monthly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Payment</w:t>
            </w:r>
          </w:p>
        </w:tc>
      </w:tr>
      <w:tr w:rsidR="00A03375" w:rsidRPr="00A66003" w:rsidTr="00895214">
        <w:trPr>
          <w:jc w:val="center"/>
        </w:trPr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03375" w:rsidRPr="00A66003" w:rsidTr="00895214">
        <w:trPr>
          <w:jc w:val="center"/>
        </w:trPr>
        <w:tc>
          <w:tcPr>
            <w:tcW w:w="4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003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Pr="00A66003" w:rsidRDefault="00A03375" w:rsidP="00A66003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3375" w:rsidRPr="00A66003" w:rsidRDefault="00A03375" w:rsidP="00A66003">
            <w:pPr>
              <w:spacing w:after="5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6003" w:rsidRDefault="00A66003" w:rsidP="00A278D7">
      <w:pPr>
        <w:spacing w:line="227" w:lineRule="auto"/>
        <w:ind w:firstLine="720"/>
        <w:jc w:val="both"/>
        <w:rPr>
          <w:rFonts w:ascii="Arial" w:hAnsi="Arial" w:cs="Arial"/>
          <w:b/>
          <w:bCs/>
          <w:sz w:val="16"/>
          <w:szCs w:val="16"/>
        </w:rPr>
      </w:pPr>
    </w:p>
    <w:p w:rsidR="00E03FF5" w:rsidRDefault="00E03FF5" w:rsidP="00E03FF5">
      <w:pPr>
        <w:spacing w:line="227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03FF5" w:rsidRDefault="00E03FF5" w:rsidP="00E03FF5">
      <w:pPr>
        <w:spacing w:line="227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59059C" w:rsidRPr="00A278D7" w:rsidRDefault="0059059C" w:rsidP="001A78F9">
      <w:pPr>
        <w:spacing w:line="227" w:lineRule="auto"/>
        <w:jc w:val="both"/>
        <w:rPr>
          <w:rFonts w:ascii="Arial" w:hAnsi="Arial" w:cs="Arial"/>
        </w:rPr>
      </w:pPr>
      <w:r w:rsidRPr="00A278D7">
        <w:rPr>
          <w:rFonts w:ascii="Arial" w:hAnsi="Arial" w:cs="Arial"/>
          <w:b/>
          <w:bCs/>
          <w:sz w:val="20"/>
          <w:szCs w:val="20"/>
        </w:rPr>
        <w:t>2.0</w:t>
      </w:r>
      <w:r w:rsidR="0023625B">
        <w:rPr>
          <w:rFonts w:ascii="Arial" w:hAnsi="Arial" w:cs="Arial"/>
          <w:b/>
          <w:bCs/>
          <w:sz w:val="20"/>
          <w:szCs w:val="20"/>
        </w:rPr>
        <w:t>6</w:t>
      </w:r>
      <w:r w:rsidRPr="00A278D7">
        <w:rPr>
          <w:rFonts w:ascii="Arial" w:hAnsi="Arial" w:cs="Arial"/>
          <w:b/>
          <w:bCs/>
          <w:sz w:val="20"/>
          <w:szCs w:val="20"/>
        </w:rPr>
        <w:t>.</w:t>
      </w:r>
      <w:r w:rsidRPr="00A278D7">
        <w:rPr>
          <w:rFonts w:ascii="Arial" w:hAnsi="Arial" w:cs="Arial"/>
          <w:b/>
          <w:bCs/>
          <w:sz w:val="20"/>
          <w:szCs w:val="20"/>
        </w:rPr>
        <w:tab/>
        <w:t>Class 3</w:t>
      </w:r>
      <w:r w:rsidR="00CD7B13">
        <w:rPr>
          <w:rFonts w:ascii="Arial" w:hAnsi="Arial" w:cs="Arial"/>
          <w:b/>
          <w:bCs/>
          <w:sz w:val="20"/>
          <w:szCs w:val="20"/>
        </w:rPr>
        <w:t>: A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ll secured claims </w:t>
      </w:r>
      <w:r w:rsidR="00EF5B04">
        <w:rPr>
          <w:rFonts w:ascii="Arial" w:hAnsi="Arial" w:cs="Arial"/>
          <w:b/>
          <w:bCs/>
          <w:sz w:val="20"/>
          <w:szCs w:val="20"/>
        </w:rPr>
        <w:t>for which</w:t>
      </w:r>
      <w:r w:rsidR="00CD7B13">
        <w:rPr>
          <w:rFonts w:ascii="Arial" w:hAnsi="Arial" w:cs="Arial"/>
          <w:b/>
          <w:bCs/>
          <w:sz w:val="20"/>
          <w:szCs w:val="20"/>
        </w:rPr>
        <w:t xml:space="preserve"> the collateral is being surrendered</w:t>
      </w:r>
      <w:r w:rsidRPr="00A278D7">
        <w:rPr>
          <w:rFonts w:ascii="Arial" w:hAnsi="Arial" w:cs="Arial"/>
          <w:b/>
          <w:bCs/>
          <w:sz w:val="20"/>
          <w:szCs w:val="20"/>
        </w:rPr>
        <w:t>.</w:t>
      </w:r>
      <w:r w:rsidRPr="00A278D7">
        <w:rPr>
          <w:rFonts w:ascii="Arial" w:hAnsi="Arial" w:cs="Arial"/>
          <w:sz w:val="20"/>
          <w:szCs w:val="20"/>
        </w:rPr>
        <w:t xml:space="preserve">  Upon confirmation of th</w:t>
      </w:r>
      <w:r w:rsidR="00EA0768">
        <w:rPr>
          <w:rFonts w:ascii="Arial" w:hAnsi="Arial" w:cs="Arial"/>
          <w:sz w:val="20"/>
          <w:szCs w:val="20"/>
        </w:rPr>
        <w:t>is</w:t>
      </w:r>
      <w:r w:rsidRPr="00A278D7">
        <w:rPr>
          <w:rFonts w:ascii="Arial" w:hAnsi="Arial" w:cs="Arial"/>
          <w:sz w:val="20"/>
          <w:szCs w:val="20"/>
        </w:rPr>
        <w:t xml:space="preserve"> plan, </w:t>
      </w:r>
      <w:r w:rsidR="00EA0768">
        <w:rPr>
          <w:rFonts w:ascii="Arial" w:hAnsi="Arial" w:cs="Arial"/>
          <w:sz w:val="20"/>
          <w:szCs w:val="20"/>
        </w:rPr>
        <w:t xml:space="preserve">the </w:t>
      </w:r>
      <w:r w:rsidRPr="00A278D7">
        <w:rPr>
          <w:rFonts w:ascii="Arial" w:hAnsi="Arial" w:cs="Arial"/>
          <w:sz w:val="20"/>
          <w:szCs w:val="20"/>
        </w:rPr>
        <w:t xml:space="preserve"> </w:t>
      </w:r>
      <w:r w:rsidR="00EA0768">
        <w:rPr>
          <w:rFonts w:ascii="Arial" w:hAnsi="Arial" w:cs="Arial"/>
          <w:sz w:val="20"/>
          <w:szCs w:val="20"/>
        </w:rPr>
        <w:t>automatic stay is</w:t>
      </w:r>
      <w:r w:rsidRPr="00A278D7">
        <w:rPr>
          <w:rFonts w:ascii="Arial" w:hAnsi="Arial" w:cs="Arial"/>
          <w:sz w:val="20"/>
          <w:szCs w:val="20"/>
        </w:rPr>
        <w:t xml:space="preserve"> modified to allow a Class 3 secured claim holder to exercise its rights against its collateral.</w:t>
      </w:r>
    </w:p>
    <w:p w:rsidR="0059059C" w:rsidRPr="00A278D7" w:rsidRDefault="0059059C">
      <w:pPr>
        <w:spacing w:line="227" w:lineRule="auto"/>
        <w:rPr>
          <w:rFonts w:ascii="Arial" w:hAnsi="Arial" w:cs="Arial"/>
        </w:rPr>
      </w:pPr>
    </w:p>
    <w:tbl>
      <w:tblPr>
        <w:tblW w:w="0" w:type="auto"/>
        <w:jc w:val="center"/>
        <w:tblInd w:w="-675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064"/>
        <w:gridCol w:w="4624"/>
      </w:tblGrid>
      <w:tr w:rsidR="001D6EC4" w:rsidRPr="00A278D7" w:rsidTr="00895214">
        <w:trPr>
          <w:jc w:val="center"/>
        </w:trPr>
        <w:tc>
          <w:tcPr>
            <w:tcW w:w="606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</w:rPr>
            </w:pPr>
          </w:p>
          <w:p w:rsidR="001D6EC4" w:rsidRPr="00A278D7" w:rsidRDefault="003A1A73" w:rsidP="004746E7">
            <w:pPr>
              <w:spacing w:after="49" w:line="22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</w:t>
            </w:r>
            <w:r w:rsidR="001D6EC4"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4746E7">
              <w:rPr>
                <w:rFonts w:ascii="Arial" w:hAnsi="Arial" w:cs="Arial"/>
                <w:b/>
                <w:bCs/>
                <w:sz w:val="16"/>
                <w:szCs w:val="16"/>
              </w:rPr>
              <w:t>lass 3 C</w:t>
            </w:r>
            <w:r w:rsidR="001D6EC4"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reditor’s Name</w:t>
            </w:r>
          </w:p>
        </w:tc>
        <w:tc>
          <w:tcPr>
            <w:tcW w:w="462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D6EC4" w:rsidRPr="00A278D7" w:rsidRDefault="001D6EC4" w:rsidP="001D6EC4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Collateral to be Surrendered</w:t>
            </w:r>
          </w:p>
        </w:tc>
      </w:tr>
      <w:tr w:rsidR="001D6EC4" w:rsidRPr="00A278D7" w:rsidTr="00895214">
        <w:trPr>
          <w:jc w:val="center"/>
        </w:trPr>
        <w:tc>
          <w:tcPr>
            <w:tcW w:w="606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1D6EC4" w:rsidRPr="00A278D7" w:rsidRDefault="001D6EC4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A278D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62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D6EC4" w:rsidRPr="00A278D7" w:rsidRDefault="001D6EC4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C4" w:rsidRPr="00A278D7" w:rsidTr="00895214">
        <w:trPr>
          <w:jc w:val="center"/>
        </w:trPr>
        <w:tc>
          <w:tcPr>
            <w:tcW w:w="606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D6EC4" w:rsidRPr="00A278D7" w:rsidRDefault="001D6EC4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 w:rsidRPr="00A278D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624" w:type="dxa"/>
          </w:tcPr>
          <w:p w:rsidR="001D6EC4" w:rsidRPr="00A278D7" w:rsidRDefault="001D6EC4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D6EC4" w:rsidRPr="00A278D7" w:rsidRDefault="001D6EC4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625B" w:rsidRDefault="0023625B">
      <w:pPr>
        <w:spacing w:line="227" w:lineRule="auto"/>
        <w:rPr>
          <w:rFonts w:ascii="Arial" w:hAnsi="Arial" w:cs="Arial"/>
        </w:rPr>
      </w:pPr>
    </w:p>
    <w:p w:rsidR="00895214" w:rsidRDefault="00895214">
      <w:pPr>
        <w:spacing w:line="227" w:lineRule="auto"/>
        <w:rPr>
          <w:rFonts w:ascii="Arial" w:hAnsi="Arial" w:cs="Arial"/>
        </w:rPr>
      </w:pPr>
    </w:p>
    <w:p w:rsidR="00FD1E9C" w:rsidRPr="00A278D7" w:rsidRDefault="00FD1E9C">
      <w:pPr>
        <w:spacing w:line="227" w:lineRule="auto"/>
        <w:rPr>
          <w:rFonts w:ascii="Arial" w:hAnsi="Arial" w:cs="Arial"/>
        </w:rPr>
      </w:pPr>
    </w:p>
    <w:p w:rsidR="00C72640" w:rsidRDefault="0059059C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lastRenderedPageBreak/>
        <w:t>2.</w:t>
      </w:r>
      <w:r w:rsidR="0028460C">
        <w:rPr>
          <w:rFonts w:ascii="Arial" w:hAnsi="Arial" w:cs="Arial"/>
          <w:b/>
          <w:bCs/>
          <w:sz w:val="20"/>
          <w:szCs w:val="20"/>
        </w:rPr>
        <w:t>0</w:t>
      </w:r>
      <w:r w:rsidR="0023625B">
        <w:rPr>
          <w:rFonts w:ascii="Arial" w:hAnsi="Arial" w:cs="Arial"/>
          <w:b/>
          <w:bCs/>
          <w:sz w:val="20"/>
          <w:szCs w:val="20"/>
        </w:rPr>
        <w:t>7</w:t>
      </w:r>
      <w:r w:rsidRPr="00A278D7">
        <w:rPr>
          <w:rFonts w:ascii="Arial" w:hAnsi="Arial" w:cs="Arial"/>
          <w:b/>
          <w:bCs/>
          <w:sz w:val="20"/>
          <w:szCs w:val="20"/>
        </w:rPr>
        <w:t>.</w:t>
      </w:r>
      <w:r w:rsidRPr="00A278D7">
        <w:rPr>
          <w:rFonts w:ascii="Arial" w:hAnsi="Arial" w:cs="Arial"/>
          <w:b/>
          <w:bCs/>
          <w:sz w:val="20"/>
          <w:szCs w:val="20"/>
        </w:rPr>
        <w:tab/>
        <w:t>Class 4</w:t>
      </w:r>
      <w:r w:rsidR="00CD7B13">
        <w:rPr>
          <w:rFonts w:ascii="Arial" w:hAnsi="Arial" w:cs="Arial"/>
          <w:b/>
          <w:bCs/>
          <w:sz w:val="20"/>
          <w:szCs w:val="20"/>
        </w:rPr>
        <w:t>:  A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ll </w:t>
      </w:r>
      <w:r w:rsidR="00E03AAA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CD7B13">
        <w:rPr>
          <w:rFonts w:ascii="Arial" w:hAnsi="Arial" w:cs="Arial"/>
          <w:b/>
          <w:bCs/>
          <w:sz w:val="20"/>
          <w:szCs w:val="20"/>
        </w:rPr>
        <w:t xml:space="preserve">non-delinquent </w:t>
      </w:r>
      <w:r w:rsidRPr="00A278D7">
        <w:rPr>
          <w:rFonts w:ascii="Arial" w:hAnsi="Arial" w:cs="Arial"/>
          <w:b/>
          <w:bCs/>
          <w:sz w:val="20"/>
          <w:szCs w:val="20"/>
        </w:rPr>
        <w:t>secured claims</w:t>
      </w:r>
      <w:r w:rsidR="00CD7B13">
        <w:rPr>
          <w:rFonts w:ascii="Arial" w:hAnsi="Arial" w:cs="Arial"/>
          <w:b/>
          <w:bCs/>
          <w:sz w:val="20"/>
          <w:szCs w:val="20"/>
        </w:rPr>
        <w:t>.</w:t>
      </w:r>
      <w:r w:rsidRPr="00A278D7">
        <w:rPr>
          <w:rFonts w:ascii="Arial" w:hAnsi="Arial" w:cs="Arial"/>
          <w:sz w:val="20"/>
          <w:szCs w:val="20"/>
        </w:rPr>
        <w:t xml:space="preserve">  Class 4 claims </w:t>
      </w:r>
      <w:r w:rsidR="001A7555">
        <w:rPr>
          <w:rFonts w:ascii="Arial" w:hAnsi="Arial" w:cs="Arial"/>
          <w:sz w:val="20"/>
          <w:szCs w:val="20"/>
        </w:rPr>
        <w:t xml:space="preserve">are not delinquent and </w:t>
      </w:r>
      <w:r w:rsidRPr="00A278D7">
        <w:rPr>
          <w:rFonts w:ascii="Arial" w:hAnsi="Arial" w:cs="Arial"/>
          <w:sz w:val="20"/>
          <w:szCs w:val="20"/>
        </w:rPr>
        <w:t xml:space="preserve">are not modified by this plan. </w:t>
      </w:r>
      <w:r w:rsidR="009B6878">
        <w:rPr>
          <w:rFonts w:ascii="Arial" w:hAnsi="Arial" w:cs="Arial"/>
          <w:sz w:val="20"/>
          <w:szCs w:val="20"/>
        </w:rPr>
        <w:t xml:space="preserve">Debtor or </w:t>
      </w:r>
      <w:r w:rsidR="00D037A3">
        <w:rPr>
          <w:rFonts w:ascii="Arial" w:hAnsi="Arial" w:cs="Arial"/>
          <w:sz w:val="20"/>
          <w:szCs w:val="20"/>
        </w:rPr>
        <w:t>a</w:t>
      </w:r>
      <w:r w:rsidR="009B6878">
        <w:rPr>
          <w:rFonts w:ascii="Arial" w:hAnsi="Arial" w:cs="Arial"/>
          <w:sz w:val="20"/>
          <w:szCs w:val="20"/>
        </w:rPr>
        <w:t xml:space="preserve"> third party </w:t>
      </w:r>
      <w:r w:rsidR="00E03AAA">
        <w:rPr>
          <w:rFonts w:ascii="Arial" w:hAnsi="Arial" w:cs="Arial"/>
          <w:sz w:val="20"/>
          <w:szCs w:val="20"/>
        </w:rPr>
        <w:t xml:space="preserve">(________) </w:t>
      </w:r>
      <w:r w:rsidR="009B6878">
        <w:rPr>
          <w:rFonts w:ascii="Arial" w:hAnsi="Arial" w:cs="Arial"/>
          <w:sz w:val="20"/>
          <w:szCs w:val="20"/>
        </w:rPr>
        <w:t xml:space="preserve">shall </w:t>
      </w:r>
      <w:r w:rsidR="001A7555">
        <w:rPr>
          <w:rFonts w:ascii="Arial" w:hAnsi="Arial" w:cs="Arial"/>
          <w:sz w:val="20"/>
          <w:szCs w:val="20"/>
        </w:rPr>
        <w:t>directly make all post-petition payments on Class 4 claims.</w:t>
      </w:r>
      <w:r w:rsidRPr="00A278D7">
        <w:rPr>
          <w:rFonts w:ascii="Arial" w:hAnsi="Arial" w:cs="Arial"/>
          <w:sz w:val="20"/>
          <w:szCs w:val="20"/>
        </w:rPr>
        <w:t xml:space="preserve">  </w:t>
      </w:r>
    </w:p>
    <w:p w:rsidR="00A03375" w:rsidRDefault="00A03375" w:rsidP="00A278D7">
      <w:pPr>
        <w:spacing w:line="227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428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828"/>
        <w:gridCol w:w="3843"/>
      </w:tblGrid>
      <w:tr w:rsidR="00A03375" w:rsidRPr="00A278D7" w:rsidTr="00733747">
        <w:trPr>
          <w:jc w:val="center"/>
        </w:trPr>
        <w:tc>
          <w:tcPr>
            <w:tcW w:w="68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B90E49">
            <w:pPr>
              <w:spacing w:line="120" w:lineRule="exact"/>
              <w:rPr>
                <w:rFonts w:ascii="Arial" w:hAnsi="Arial" w:cs="Arial"/>
              </w:rPr>
            </w:pPr>
          </w:p>
          <w:p w:rsidR="00A03375" w:rsidRPr="00A278D7" w:rsidRDefault="00A03375" w:rsidP="00B90E49">
            <w:pPr>
              <w:spacing w:line="120" w:lineRule="exact"/>
              <w:rPr>
                <w:rFonts w:ascii="Arial" w:hAnsi="Arial" w:cs="Arial"/>
              </w:rPr>
            </w:pPr>
          </w:p>
          <w:p w:rsidR="00A03375" w:rsidRPr="00A278D7" w:rsidRDefault="00A03375" w:rsidP="00284DF7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Creditor’s 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/Collateral Description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Pr="00A278D7" w:rsidRDefault="00A03375" w:rsidP="00B90E49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3375" w:rsidRPr="00A278D7" w:rsidRDefault="00A03375" w:rsidP="00A03375">
            <w:pPr>
              <w:spacing w:after="49" w:line="227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Monthly Contract Installment</w:t>
            </w:r>
          </w:p>
        </w:tc>
      </w:tr>
      <w:tr w:rsidR="00A03375" w:rsidTr="00733747">
        <w:trPr>
          <w:jc w:val="center"/>
        </w:trPr>
        <w:tc>
          <w:tcPr>
            <w:tcW w:w="68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A03375" w:rsidRPr="001242A6" w:rsidRDefault="00A03375" w:rsidP="00B90E49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1242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B90E49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A03375" w:rsidTr="00733747">
        <w:trPr>
          <w:jc w:val="center"/>
        </w:trPr>
        <w:tc>
          <w:tcPr>
            <w:tcW w:w="68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Pr="001242A6" w:rsidRDefault="00A03375" w:rsidP="00B90E49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1242A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B90E49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A03375" w:rsidTr="00733747">
        <w:trPr>
          <w:jc w:val="center"/>
        </w:trPr>
        <w:tc>
          <w:tcPr>
            <w:tcW w:w="6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Pr="001242A6" w:rsidRDefault="00A03375" w:rsidP="00B90E49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 w:rsidRPr="001242A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Default="00A03375" w:rsidP="00B90E49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B90E49">
            <w:pPr>
              <w:spacing w:after="68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284DF7" w:rsidRDefault="00284DF7" w:rsidP="00284DF7">
      <w:pPr>
        <w:spacing w:line="227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B5DE6" w:rsidRDefault="00DB5DE6" w:rsidP="00284DF7">
      <w:pPr>
        <w:spacing w:line="227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627C77" w:rsidRDefault="003C1D07" w:rsidP="00627C77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2.08</w:t>
      </w:r>
      <w:r w:rsidR="00A03375">
        <w:rPr>
          <w:rFonts w:ascii="Arial" w:hAnsi="Arial" w:cs="Arial"/>
          <w:b/>
          <w:sz w:val="20"/>
          <w:szCs w:val="20"/>
        </w:rPr>
        <w:t xml:space="preserve">. </w:t>
      </w:r>
      <w:r w:rsidR="001A78F9">
        <w:rPr>
          <w:rFonts w:ascii="Arial" w:hAnsi="Arial" w:cs="Arial"/>
          <w:b/>
          <w:sz w:val="20"/>
          <w:szCs w:val="20"/>
        </w:rPr>
        <w:tab/>
      </w:r>
      <w:r w:rsidR="00361BCE">
        <w:rPr>
          <w:rFonts w:ascii="Arial" w:hAnsi="Arial" w:cs="Arial"/>
          <w:sz w:val="20"/>
          <w:szCs w:val="20"/>
        </w:rPr>
        <w:t>T</w:t>
      </w:r>
      <w:r w:rsidR="00A03375">
        <w:rPr>
          <w:rFonts w:ascii="Arial" w:hAnsi="Arial" w:cs="Arial"/>
          <w:sz w:val="20"/>
          <w:szCs w:val="20"/>
        </w:rPr>
        <w:t>he deed of trust with _______</w:t>
      </w:r>
      <w:r w:rsidR="00EA0768">
        <w:rPr>
          <w:rFonts w:ascii="Arial" w:hAnsi="Arial" w:cs="Arial"/>
          <w:sz w:val="20"/>
          <w:szCs w:val="20"/>
        </w:rPr>
        <w:t>___________________________ (</w:t>
      </w:r>
      <w:r w:rsidR="00A03375">
        <w:rPr>
          <w:rFonts w:ascii="Arial" w:hAnsi="Arial" w:cs="Arial"/>
          <w:sz w:val="20"/>
          <w:szCs w:val="20"/>
        </w:rPr>
        <w:t>“Creditor”) encumbers real property located at</w:t>
      </w:r>
      <w:r w:rsidR="00A03375" w:rsidRPr="00431157">
        <w:rPr>
          <w:rFonts w:ascii="Arial" w:hAnsi="Arial" w:cs="Arial"/>
          <w:color w:val="FF0000"/>
          <w:sz w:val="20"/>
          <w:szCs w:val="20"/>
        </w:rPr>
        <w:t xml:space="preserve"> </w:t>
      </w:r>
      <w:r w:rsidR="00A03375" w:rsidRPr="00A42B0D">
        <w:rPr>
          <w:rFonts w:ascii="Arial" w:hAnsi="Arial" w:cs="Arial"/>
          <w:sz w:val="20"/>
          <w:szCs w:val="20"/>
        </w:rPr>
        <w:t>________________</w:t>
      </w:r>
      <w:r w:rsidR="00F32C38">
        <w:rPr>
          <w:rFonts w:ascii="Arial" w:hAnsi="Arial" w:cs="Arial"/>
          <w:sz w:val="20"/>
          <w:szCs w:val="20"/>
        </w:rPr>
        <w:t>____________________</w:t>
      </w:r>
      <w:r w:rsidR="00A03375">
        <w:rPr>
          <w:rFonts w:ascii="Arial" w:hAnsi="Arial" w:cs="Arial"/>
          <w:sz w:val="20"/>
          <w:szCs w:val="20"/>
        </w:rPr>
        <w:t xml:space="preserve">, </w:t>
      </w:r>
      <w:r w:rsidR="00627C77">
        <w:rPr>
          <w:rFonts w:ascii="Arial" w:hAnsi="Arial" w:cs="Arial"/>
          <w:sz w:val="20"/>
          <w:szCs w:val="20"/>
        </w:rPr>
        <w:t>securing</w:t>
      </w:r>
      <w:r w:rsidR="00A03375">
        <w:rPr>
          <w:rFonts w:ascii="Arial" w:hAnsi="Arial" w:cs="Arial"/>
          <w:sz w:val="20"/>
          <w:szCs w:val="20"/>
        </w:rPr>
        <w:t xml:space="preserve"> a loan </w:t>
      </w:r>
      <w:r>
        <w:rPr>
          <w:rFonts w:ascii="Arial" w:hAnsi="Arial" w:cs="Arial"/>
          <w:sz w:val="20"/>
          <w:szCs w:val="20"/>
        </w:rPr>
        <w:t xml:space="preserve">that is the subject of a </w:t>
      </w:r>
      <w:r w:rsidR="00E03AAA">
        <w:rPr>
          <w:rFonts w:ascii="Arial" w:hAnsi="Arial" w:cs="Arial"/>
          <w:sz w:val="20"/>
          <w:szCs w:val="20"/>
        </w:rPr>
        <w:t xml:space="preserve">loan modification </w:t>
      </w:r>
      <w:r w:rsidR="00A03375">
        <w:rPr>
          <w:rFonts w:ascii="Arial" w:hAnsi="Arial" w:cs="Arial"/>
          <w:sz w:val="20"/>
          <w:szCs w:val="20"/>
        </w:rPr>
        <w:t>application</w:t>
      </w:r>
      <w:r w:rsidR="00052007">
        <w:rPr>
          <w:rFonts w:ascii="Arial" w:hAnsi="Arial" w:cs="Arial"/>
          <w:sz w:val="20"/>
          <w:szCs w:val="20"/>
        </w:rPr>
        <w:t xml:space="preserve"> (the “Application”)</w:t>
      </w:r>
      <w:r w:rsidR="00A03375">
        <w:rPr>
          <w:rFonts w:ascii="Arial" w:hAnsi="Arial" w:cs="Arial"/>
          <w:sz w:val="20"/>
          <w:szCs w:val="20"/>
        </w:rPr>
        <w:t>.  The monthly payment listed below represents the pro</w:t>
      </w:r>
      <w:r>
        <w:rPr>
          <w:rFonts w:ascii="Arial" w:hAnsi="Arial" w:cs="Arial"/>
          <w:sz w:val="20"/>
          <w:szCs w:val="20"/>
        </w:rPr>
        <w:t xml:space="preserve">jected payment under the </w:t>
      </w:r>
      <w:r w:rsidR="00052007">
        <w:rPr>
          <w:rFonts w:ascii="Arial" w:hAnsi="Arial" w:cs="Arial"/>
          <w:sz w:val="20"/>
          <w:szCs w:val="20"/>
        </w:rPr>
        <w:t>A</w:t>
      </w:r>
      <w:r w:rsidR="00A03375">
        <w:rPr>
          <w:rFonts w:ascii="Arial" w:hAnsi="Arial" w:cs="Arial"/>
          <w:sz w:val="20"/>
          <w:szCs w:val="20"/>
        </w:rPr>
        <w:t>pplication</w:t>
      </w:r>
      <w:r w:rsidR="00627C77">
        <w:rPr>
          <w:rFonts w:ascii="Arial" w:hAnsi="Arial" w:cs="Arial"/>
          <w:sz w:val="20"/>
          <w:szCs w:val="20"/>
        </w:rPr>
        <w:t xml:space="preserve">, and may not be the </w:t>
      </w:r>
      <w:r w:rsidR="00A03375">
        <w:rPr>
          <w:rFonts w:ascii="Arial" w:hAnsi="Arial" w:cs="Arial"/>
          <w:sz w:val="20"/>
          <w:szCs w:val="20"/>
        </w:rPr>
        <w:t xml:space="preserve">payment when the Application is approved or denied. </w:t>
      </w:r>
      <w:r w:rsidR="00627C77">
        <w:rPr>
          <w:rFonts w:ascii="Arial" w:hAnsi="Arial" w:cs="Arial"/>
          <w:sz w:val="20"/>
          <w:szCs w:val="20"/>
        </w:rPr>
        <w:t xml:space="preserve">Notwithstanding Section 2.04, and except as otherwise provided in this plan, Trustee will not pay any pre-petition arrears claimed by Creditor while the Application is proposed or pending. </w:t>
      </w:r>
    </w:p>
    <w:p w:rsidR="00361BCE" w:rsidRDefault="00361BCE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</w:p>
    <w:p w:rsidR="00361BCE" w:rsidRDefault="00A03375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61BCE" w:rsidRPr="00627C77" w:rsidRDefault="00A03375" w:rsidP="00627C77">
      <w:pPr>
        <w:pStyle w:val="ListParagraph"/>
        <w:numPr>
          <w:ilvl w:val="0"/>
          <w:numId w:val="12"/>
        </w:num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627C77">
        <w:rPr>
          <w:rFonts w:ascii="Arial" w:hAnsi="Arial" w:cs="Arial"/>
          <w:sz w:val="20"/>
          <w:szCs w:val="20"/>
        </w:rPr>
        <w:t xml:space="preserve">If Creditor approves the Application, </w:t>
      </w:r>
      <w:r w:rsidR="00E03AAA" w:rsidRPr="00627C77">
        <w:rPr>
          <w:rFonts w:ascii="Arial" w:hAnsi="Arial" w:cs="Arial"/>
          <w:sz w:val="20"/>
          <w:szCs w:val="20"/>
        </w:rPr>
        <w:t xml:space="preserve">the </w:t>
      </w:r>
      <w:r w:rsidRPr="00627C77">
        <w:rPr>
          <w:rFonts w:ascii="Arial" w:hAnsi="Arial" w:cs="Arial"/>
          <w:sz w:val="20"/>
          <w:szCs w:val="20"/>
        </w:rPr>
        <w:t xml:space="preserve">monthly payment </w:t>
      </w:r>
      <w:r w:rsidR="00F32C38" w:rsidRPr="00627C77">
        <w:rPr>
          <w:rFonts w:ascii="Arial" w:hAnsi="Arial" w:cs="Arial"/>
          <w:sz w:val="20"/>
          <w:szCs w:val="20"/>
        </w:rPr>
        <w:t xml:space="preserve">Debtor shall directly make </w:t>
      </w:r>
      <w:r w:rsidR="00E03AAA" w:rsidRPr="00627C77">
        <w:rPr>
          <w:rFonts w:ascii="Arial" w:hAnsi="Arial" w:cs="Arial"/>
          <w:sz w:val="20"/>
          <w:szCs w:val="20"/>
        </w:rPr>
        <w:t>will be th</w:t>
      </w:r>
      <w:r w:rsidR="00F32C38" w:rsidRPr="00627C77">
        <w:rPr>
          <w:rFonts w:ascii="Arial" w:hAnsi="Arial" w:cs="Arial"/>
          <w:sz w:val="20"/>
          <w:szCs w:val="20"/>
        </w:rPr>
        <w:t xml:space="preserve">e </w:t>
      </w:r>
      <w:r w:rsidR="00EA0768" w:rsidRPr="00627C77">
        <w:rPr>
          <w:rFonts w:ascii="Arial" w:hAnsi="Arial" w:cs="Arial"/>
          <w:sz w:val="20"/>
          <w:szCs w:val="20"/>
        </w:rPr>
        <w:t>amount approved by</w:t>
      </w:r>
      <w:r w:rsidR="00E03AAA" w:rsidRPr="00627C77">
        <w:rPr>
          <w:rFonts w:ascii="Arial" w:hAnsi="Arial" w:cs="Arial"/>
          <w:sz w:val="20"/>
          <w:szCs w:val="20"/>
        </w:rPr>
        <w:t xml:space="preserve"> Creditor</w:t>
      </w:r>
      <w:r w:rsidRPr="00627C77">
        <w:rPr>
          <w:rFonts w:ascii="Arial" w:hAnsi="Arial" w:cs="Arial"/>
          <w:sz w:val="20"/>
          <w:szCs w:val="20"/>
        </w:rPr>
        <w:t xml:space="preserve">. </w:t>
      </w:r>
    </w:p>
    <w:p w:rsidR="00361BCE" w:rsidRDefault="00361BCE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</w:p>
    <w:p w:rsidR="00361BCE" w:rsidRPr="00627C77" w:rsidRDefault="00A03375" w:rsidP="001A78F9">
      <w:pPr>
        <w:pStyle w:val="ListParagraph"/>
        <w:numPr>
          <w:ilvl w:val="0"/>
          <w:numId w:val="12"/>
        </w:num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627C77">
        <w:rPr>
          <w:rFonts w:ascii="Arial" w:hAnsi="Arial" w:cs="Arial"/>
          <w:sz w:val="20"/>
          <w:szCs w:val="20"/>
        </w:rPr>
        <w:t xml:space="preserve">If the approved Application changes the amount of arrears </w:t>
      </w:r>
      <w:r w:rsidR="00E03AAA" w:rsidRPr="00627C77">
        <w:rPr>
          <w:rFonts w:ascii="Arial" w:hAnsi="Arial" w:cs="Arial"/>
          <w:sz w:val="20"/>
          <w:szCs w:val="20"/>
        </w:rPr>
        <w:t xml:space="preserve">that otherwise would be paid </w:t>
      </w:r>
      <w:r w:rsidRPr="00627C77">
        <w:rPr>
          <w:rFonts w:ascii="Arial" w:hAnsi="Arial" w:cs="Arial"/>
          <w:sz w:val="20"/>
          <w:szCs w:val="20"/>
        </w:rPr>
        <w:t xml:space="preserve">under </w:t>
      </w:r>
      <w:r w:rsidR="00627C77">
        <w:rPr>
          <w:rFonts w:ascii="Arial" w:hAnsi="Arial" w:cs="Arial"/>
          <w:sz w:val="20"/>
          <w:szCs w:val="20"/>
        </w:rPr>
        <w:t>S</w:t>
      </w:r>
      <w:r w:rsidRPr="00627C77">
        <w:rPr>
          <w:rFonts w:ascii="Arial" w:hAnsi="Arial" w:cs="Arial"/>
          <w:sz w:val="20"/>
          <w:szCs w:val="20"/>
        </w:rPr>
        <w:t>ection 2.0</w:t>
      </w:r>
      <w:r w:rsidR="00052007" w:rsidRPr="00627C77">
        <w:rPr>
          <w:rFonts w:ascii="Arial" w:hAnsi="Arial" w:cs="Arial"/>
          <w:sz w:val="20"/>
          <w:szCs w:val="20"/>
        </w:rPr>
        <w:t>4</w:t>
      </w:r>
      <w:r w:rsidRPr="00627C77">
        <w:rPr>
          <w:rFonts w:ascii="Arial" w:hAnsi="Arial" w:cs="Arial"/>
          <w:sz w:val="20"/>
          <w:szCs w:val="20"/>
        </w:rPr>
        <w:t>, alters any plan payment to be made to Trustee</w:t>
      </w:r>
      <w:r w:rsidR="00361BCE" w:rsidRPr="00627C77">
        <w:rPr>
          <w:rFonts w:ascii="Arial" w:hAnsi="Arial" w:cs="Arial"/>
          <w:sz w:val="20"/>
          <w:szCs w:val="20"/>
        </w:rPr>
        <w:t>,</w:t>
      </w:r>
      <w:r w:rsidRPr="00627C77">
        <w:rPr>
          <w:rFonts w:ascii="Arial" w:hAnsi="Arial" w:cs="Arial"/>
          <w:sz w:val="20"/>
          <w:szCs w:val="20"/>
        </w:rPr>
        <w:t xml:space="preserve"> or adversely affects t</w:t>
      </w:r>
      <w:r w:rsidR="00F057A4" w:rsidRPr="00627C77">
        <w:rPr>
          <w:rFonts w:ascii="Arial" w:hAnsi="Arial" w:cs="Arial"/>
          <w:sz w:val="20"/>
          <w:szCs w:val="20"/>
        </w:rPr>
        <w:t xml:space="preserve">he </w:t>
      </w:r>
      <w:r w:rsidR="00F32C38" w:rsidRPr="00627C77">
        <w:rPr>
          <w:rFonts w:ascii="Arial" w:hAnsi="Arial" w:cs="Arial"/>
          <w:sz w:val="20"/>
          <w:szCs w:val="20"/>
        </w:rPr>
        <w:t xml:space="preserve">amount to be paid </w:t>
      </w:r>
      <w:r w:rsidR="00F057A4" w:rsidRPr="00627C77">
        <w:rPr>
          <w:rFonts w:ascii="Arial" w:hAnsi="Arial" w:cs="Arial"/>
          <w:sz w:val="20"/>
          <w:szCs w:val="20"/>
        </w:rPr>
        <w:t>to claimants</w:t>
      </w:r>
      <w:r w:rsidRPr="00627C77">
        <w:rPr>
          <w:rFonts w:ascii="Arial" w:hAnsi="Arial" w:cs="Arial"/>
          <w:sz w:val="20"/>
          <w:szCs w:val="20"/>
        </w:rPr>
        <w:t xml:space="preserve"> in Section 2.</w:t>
      </w:r>
      <w:r w:rsidR="00BF55DC" w:rsidRPr="00627C77">
        <w:rPr>
          <w:rFonts w:ascii="Arial" w:hAnsi="Arial" w:cs="Arial"/>
          <w:sz w:val="20"/>
          <w:szCs w:val="20"/>
        </w:rPr>
        <w:t>1</w:t>
      </w:r>
      <w:r w:rsidR="00052007" w:rsidRPr="00627C77">
        <w:rPr>
          <w:rFonts w:ascii="Arial" w:hAnsi="Arial" w:cs="Arial"/>
          <w:sz w:val="20"/>
          <w:szCs w:val="20"/>
        </w:rPr>
        <w:t>2</w:t>
      </w:r>
      <w:r w:rsidRPr="00627C77">
        <w:rPr>
          <w:rFonts w:ascii="Arial" w:hAnsi="Arial" w:cs="Arial"/>
          <w:sz w:val="20"/>
          <w:szCs w:val="20"/>
        </w:rPr>
        <w:t>, Debtor shall file an amended plan reflecting</w:t>
      </w:r>
      <w:r w:rsidR="00627C77" w:rsidRPr="00627C77">
        <w:rPr>
          <w:rFonts w:ascii="Arial" w:hAnsi="Arial" w:cs="Arial"/>
          <w:sz w:val="20"/>
          <w:szCs w:val="20"/>
        </w:rPr>
        <w:t xml:space="preserve"> such changes within 14 days of </w:t>
      </w:r>
      <w:r w:rsidR="00BF55DC" w:rsidRPr="00627C77">
        <w:rPr>
          <w:rFonts w:ascii="Arial" w:hAnsi="Arial" w:cs="Arial"/>
          <w:sz w:val="20"/>
          <w:szCs w:val="20"/>
        </w:rPr>
        <w:t xml:space="preserve">receipt of </w:t>
      </w:r>
      <w:r w:rsidRPr="00627C77">
        <w:rPr>
          <w:rFonts w:ascii="Arial" w:hAnsi="Arial" w:cs="Arial"/>
          <w:sz w:val="20"/>
          <w:szCs w:val="20"/>
        </w:rPr>
        <w:t xml:space="preserve">written notification </w:t>
      </w:r>
      <w:r w:rsidR="00361BCE" w:rsidRPr="00627C77">
        <w:rPr>
          <w:rFonts w:ascii="Arial" w:hAnsi="Arial" w:cs="Arial"/>
          <w:sz w:val="20"/>
          <w:szCs w:val="20"/>
        </w:rPr>
        <w:t xml:space="preserve">of approval of </w:t>
      </w:r>
      <w:r w:rsidR="00F057A4" w:rsidRPr="00627C77">
        <w:rPr>
          <w:rFonts w:ascii="Arial" w:hAnsi="Arial" w:cs="Arial"/>
          <w:sz w:val="20"/>
          <w:szCs w:val="20"/>
        </w:rPr>
        <w:t>the Application.</w:t>
      </w:r>
    </w:p>
    <w:p w:rsidR="00361BCE" w:rsidRDefault="00361BCE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</w:p>
    <w:p w:rsidR="00361BCE" w:rsidRPr="00627C77" w:rsidRDefault="006B494D" w:rsidP="006B494D">
      <w:pPr>
        <w:pStyle w:val="ListParagraph"/>
        <w:numPr>
          <w:ilvl w:val="0"/>
          <w:numId w:val="12"/>
        </w:num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6B494D">
        <w:rPr>
          <w:rFonts w:ascii="Arial" w:hAnsi="Arial" w:cs="Arial"/>
          <w:sz w:val="20"/>
          <w:szCs w:val="20"/>
        </w:rPr>
        <w:t>If Creditor denies the Application, Debtor shall, within 14 days of receipt of written notification of denial of the Application, file an amended plan providing for appropriate treatment of pre-petition and post-petition arrears or surrender of the property.</w:t>
      </w:r>
    </w:p>
    <w:p w:rsidR="00361BCE" w:rsidRDefault="00361BCE" w:rsidP="001A78F9">
      <w:pPr>
        <w:spacing w:line="227" w:lineRule="auto"/>
        <w:jc w:val="both"/>
        <w:rPr>
          <w:rFonts w:ascii="Arial" w:hAnsi="Arial" w:cs="Arial"/>
          <w:sz w:val="20"/>
          <w:szCs w:val="20"/>
        </w:rPr>
      </w:pPr>
    </w:p>
    <w:p w:rsidR="00361BCE" w:rsidRPr="00627C77" w:rsidRDefault="00361BCE" w:rsidP="00627C77">
      <w:pPr>
        <w:pStyle w:val="ListParagraph"/>
        <w:numPr>
          <w:ilvl w:val="0"/>
          <w:numId w:val="12"/>
        </w:num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627C77">
        <w:rPr>
          <w:rFonts w:ascii="Arial" w:hAnsi="Arial" w:cs="Arial"/>
          <w:sz w:val="20"/>
          <w:szCs w:val="20"/>
        </w:rPr>
        <w:t>If Debtor fails timely to file an amended plan</w:t>
      </w:r>
      <w:r w:rsidR="00627C77">
        <w:rPr>
          <w:rFonts w:ascii="Arial" w:hAnsi="Arial" w:cs="Arial"/>
          <w:sz w:val="20"/>
          <w:szCs w:val="20"/>
        </w:rPr>
        <w:t>,</w:t>
      </w:r>
      <w:r w:rsidR="00627C77" w:rsidRPr="00627C77">
        <w:rPr>
          <w:rFonts w:ascii="Arial" w:hAnsi="Arial" w:cs="Arial"/>
          <w:sz w:val="20"/>
          <w:szCs w:val="20"/>
        </w:rPr>
        <w:t xml:space="preserve"> Debtor shall be deemed to be in material default under this plan and </w:t>
      </w:r>
      <w:r w:rsidR="00ED2F65">
        <w:rPr>
          <w:rFonts w:ascii="Arial" w:hAnsi="Arial" w:cs="Arial"/>
          <w:sz w:val="20"/>
          <w:szCs w:val="20"/>
        </w:rPr>
        <w:t xml:space="preserve">the remedies described in Section 4.02 shall be available to </w:t>
      </w:r>
      <w:r w:rsidR="00627C77" w:rsidRPr="00627C77">
        <w:rPr>
          <w:rFonts w:ascii="Arial" w:hAnsi="Arial" w:cs="Arial"/>
          <w:sz w:val="20"/>
          <w:szCs w:val="20"/>
        </w:rPr>
        <w:t>Trustee or Creditor.</w:t>
      </w:r>
    </w:p>
    <w:p w:rsidR="00A03375" w:rsidRDefault="00A03375" w:rsidP="00A03375">
      <w:pPr>
        <w:spacing w:line="227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40"/>
        <w:gridCol w:w="3060"/>
        <w:gridCol w:w="2700"/>
      </w:tblGrid>
      <w:tr w:rsidR="00A03375" w:rsidRPr="00A278D7" w:rsidTr="00895214">
        <w:trPr>
          <w:jc w:val="center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Pr="00A278D7" w:rsidRDefault="00A03375" w:rsidP="00E03AAA">
            <w:pPr>
              <w:spacing w:line="120" w:lineRule="exact"/>
              <w:rPr>
                <w:rFonts w:ascii="Arial" w:hAnsi="Arial" w:cs="Arial"/>
              </w:rPr>
            </w:pPr>
          </w:p>
          <w:p w:rsidR="00A03375" w:rsidRPr="00A278D7" w:rsidRDefault="00A03375" w:rsidP="00E03AAA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Creditor’s 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/Collateral Description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Pr="00A278D7" w:rsidRDefault="00A03375" w:rsidP="00E03AAA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3375" w:rsidRPr="00A278D7" w:rsidRDefault="00A03375" w:rsidP="00E03AAA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Monthly Contract Installment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Pr="00A278D7" w:rsidRDefault="00A03375" w:rsidP="00E03AAA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3375" w:rsidRPr="00A278D7" w:rsidRDefault="00A03375" w:rsidP="00E03AAA">
            <w:pPr>
              <w:spacing w:after="49" w:line="227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Monthly Modification Installment</w:t>
            </w:r>
          </w:p>
        </w:tc>
      </w:tr>
      <w:tr w:rsidR="00A03375" w:rsidTr="00895214">
        <w:trPr>
          <w:jc w:val="center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A03375" w:rsidRPr="0033224C" w:rsidRDefault="00A03375" w:rsidP="00E03AAA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49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A03375" w:rsidTr="00895214">
        <w:trPr>
          <w:jc w:val="center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Pr="0033224C" w:rsidRDefault="00A03375" w:rsidP="00E03AAA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49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A03375" w:rsidTr="00895214">
        <w:trPr>
          <w:jc w:val="center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Pr="0033224C" w:rsidRDefault="00A03375" w:rsidP="00E03AAA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68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3375" w:rsidRDefault="00A03375" w:rsidP="00E03AAA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03375" w:rsidRDefault="00A03375" w:rsidP="00E03AAA">
            <w:pPr>
              <w:spacing w:after="68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A03375" w:rsidRDefault="00A03375" w:rsidP="00A03375">
      <w:pPr>
        <w:spacing w:line="227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59059C" w:rsidRPr="00A278D7" w:rsidRDefault="0059059C" w:rsidP="001A78F9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>2.</w:t>
      </w:r>
      <w:r w:rsidR="00D037A3">
        <w:rPr>
          <w:rFonts w:ascii="Arial" w:hAnsi="Arial" w:cs="Arial"/>
          <w:b/>
          <w:bCs/>
          <w:sz w:val="20"/>
          <w:szCs w:val="20"/>
        </w:rPr>
        <w:t>0</w:t>
      </w:r>
      <w:r w:rsidR="00A85E1E">
        <w:rPr>
          <w:rFonts w:ascii="Arial" w:hAnsi="Arial" w:cs="Arial"/>
          <w:b/>
          <w:bCs/>
          <w:sz w:val="20"/>
          <w:szCs w:val="20"/>
        </w:rPr>
        <w:t>9</w:t>
      </w:r>
      <w:r w:rsidRPr="00A278D7">
        <w:rPr>
          <w:rFonts w:ascii="Arial" w:hAnsi="Arial" w:cs="Arial"/>
          <w:b/>
          <w:bCs/>
          <w:sz w:val="20"/>
          <w:szCs w:val="20"/>
        </w:rPr>
        <w:t>.</w:t>
      </w:r>
      <w:r w:rsidRPr="00A278D7">
        <w:rPr>
          <w:rFonts w:ascii="Arial" w:hAnsi="Arial" w:cs="Arial"/>
          <w:sz w:val="20"/>
          <w:szCs w:val="20"/>
        </w:rPr>
        <w:tab/>
        <w:t>Secured claims not listed as Class 1, 2, 3, or 4 claims are not provided for by this plan</w:t>
      </w:r>
      <w:r w:rsidR="00EA0768">
        <w:rPr>
          <w:rFonts w:ascii="Arial" w:hAnsi="Arial" w:cs="Arial"/>
          <w:sz w:val="20"/>
          <w:szCs w:val="20"/>
        </w:rPr>
        <w:t>, and</w:t>
      </w:r>
      <w:r w:rsidR="00D15686">
        <w:rPr>
          <w:rFonts w:ascii="Arial" w:hAnsi="Arial" w:cs="Arial"/>
          <w:sz w:val="20"/>
          <w:szCs w:val="20"/>
        </w:rPr>
        <w:t xml:space="preserve"> Trustee shall not make any disbursements on such claims</w:t>
      </w:r>
      <w:r w:rsidR="00E06DD4">
        <w:rPr>
          <w:rFonts w:ascii="Arial" w:hAnsi="Arial" w:cs="Arial"/>
          <w:sz w:val="20"/>
          <w:szCs w:val="20"/>
        </w:rPr>
        <w:t xml:space="preserve">.  </w:t>
      </w:r>
      <w:r w:rsidRPr="00A278D7">
        <w:rPr>
          <w:rFonts w:ascii="Arial" w:hAnsi="Arial" w:cs="Arial"/>
          <w:sz w:val="20"/>
          <w:szCs w:val="20"/>
        </w:rPr>
        <w:t>The failure to provide for a secured claim in one of these classes may be cause to terminate the automatic stay</w:t>
      </w:r>
      <w:r w:rsidR="00C07590">
        <w:rPr>
          <w:rFonts w:ascii="Arial" w:hAnsi="Arial" w:cs="Arial"/>
          <w:sz w:val="20"/>
          <w:szCs w:val="20"/>
        </w:rPr>
        <w:t xml:space="preserve"> as to that claim</w:t>
      </w:r>
      <w:r w:rsidR="001B42FE">
        <w:rPr>
          <w:rFonts w:ascii="Arial" w:hAnsi="Arial" w:cs="Arial"/>
          <w:sz w:val="20"/>
          <w:szCs w:val="20"/>
        </w:rPr>
        <w:t xml:space="preserve"> holder</w:t>
      </w:r>
      <w:r w:rsidR="00C07590">
        <w:rPr>
          <w:rFonts w:ascii="Arial" w:hAnsi="Arial" w:cs="Arial"/>
          <w:sz w:val="20"/>
          <w:szCs w:val="20"/>
        </w:rPr>
        <w:t>.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03375" w:rsidRDefault="0059059C" w:rsidP="001A78F9">
      <w:pPr>
        <w:spacing w:line="226" w:lineRule="auto"/>
        <w:jc w:val="both"/>
        <w:rPr>
          <w:rFonts w:ascii="Arial" w:hAnsi="Arial" w:cs="Arial"/>
          <w:b/>
          <w:sz w:val="20"/>
          <w:szCs w:val="20"/>
        </w:rPr>
      </w:pPr>
      <w:r w:rsidRPr="00A03375">
        <w:rPr>
          <w:rFonts w:ascii="Arial" w:hAnsi="Arial" w:cs="Arial"/>
          <w:b/>
          <w:sz w:val="20"/>
          <w:szCs w:val="20"/>
          <w:u w:val="single"/>
        </w:rPr>
        <w:t>Unsecured Claims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1A78F9">
      <w:pPr>
        <w:spacing w:line="227" w:lineRule="auto"/>
        <w:jc w:val="both"/>
        <w:rPr>
          <w:rFonts w:ascii="Arial" w:hAnsi="Arial" w:cs="Arial"/>
        </w:rPr>
      </w:pPr>
      <w:r w:rsidRPr="00A278D7">
        <w:rPr>
          <w:rFonts w:ascii="Arial" w:hAnsi="Arial" w:cs="Arial"/>
          <w:b/>
          <w:bCs/>
          <w:sz w:val="20"/>
          <w:szCs w:val="20"/>
        </w:rPr>
        <w:t>2.</w:t>
      </w:r>
      <w:r w:rsidR="00A85E1E">
        <w:rPr>
          <w:rFonts w:ascii="Arial" w:hAnsi="Arial" w:cs="Arial"/>
          <w:b/>
          <w:bCs/>
          <w:sz w:val="20"/>
          <w:szCs w:val="20"/>
        </w:rPr>
        <w:t>10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. </w:t>
      </w:r>
      <w:r w:rsidR="001A78F9">
        <w:rPr>
          <w:rFonts w:ascii="Arial" w:hAnsi="Arial" w:cs="Arial"/>
          <w:b/>
          <w:bCs/>
          <w:sz w:val="20"/>
          <w:szCs w:val="20"/>
        </w:rPr>
        <w:tab/>
      </w:r>
      <w:r w:rsidRPr="00A278D7">
        <w:rPr>
          <w:rFonts w:ascii="Arial" w:hAnsi="Arial" w:cs="Arial"/>
          <w:b/>
          <w:bCs/>
          <w:sz w:val="20"/>
          <w:szCs w:val="20"/>
        </w:rPr>
        <w:t>Class 5</w:t>
      </w:r>
      <w:r w:rsidR="00204150">
        <w:rPr>
          <w:rFonts w:ascii="Arial" w:hAnsi="Arial" w:cs="Arial"/>
          <w:b/>
          <w:bCs/>
          <w:sz w:val="20"/>
          <w:szCs w:val="20"/>
        </w:rPr>
        <w:t>: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 </w:t>
      </w:r>
      <w:r w:rsidR="000E7D25">
        <w:rPr>
          <w:rFonts w:ascii="Arial" w:hAnsi="Arial" w:cs="Arial"/>
          <w:b/>
          <w:bCs/>
          <w:sz w:val="20"/>
          <w:szCs w:val="20"/>
        </w:rPr>
        <w:t>U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nsecured claims entitled to </w:t>
      </w:r>
      <w:r w:rsidRPr="001B57A8">
        <w:rPr>
          <w:rFonts w:ascii="Arial" w:hAnsi="Arial" w:cs="Arial"/>
          <w:b/>
          <w:bCs/>
          <w:sz w:val="20"/>
          <w:szCs w:val="20"/>
        </w:rPr>
        <w:t>priority</w:t>
      </w:r>
      <w:r w:rsidRPr="001B57A8">
        <w:rPr>
          <w:rFonts w:ascii="Arial" w:hAnsi="Arial" w:cs="Arial"/>
          <w:sz w:val="20"/>
          <w:szCs w:val="20"/>
        </w:rPr>
        <w:t xml:space="preserve"> </w:t>
      </w:r>
      <w:r w:rsidR="001B42FE">
        <w:rPr>
          <w:rStyle w:val="Strong"/>
          <w:rFonts w:ascii="Arial" w:hAnsi="Arial" w:cs="Arial"/>
          <w:sz w:val="20"/>
          <w:szCs w:val="20"/>
        </w:rPr>
        <w:t>pursuant to 11 U.S.C. §</w:t>
      </w:r>
      <w:r w:rsidRPr="001B57A8">
        <w:rPr>
          <w:rStyle w:val="Strong"/>
          <w:rFonts w:ascii="Arial" w:hAnsi="Arial" w:cs="Arial"/>
          <w:sz w:val="20"/>
          <w:szCs w:val="20"/>
        </w:rPr>
        <w:t>507</w:t>
      </w:r>
      <w:r w:rsidR="00EA0768">
        <w:rPr>
          <w:rFonts w:ascii="Arial" w:hAnsi="Arial" w:cs="Arial"/>
          <w:sz w:val="20"/>
          <w:szCs w:val="20"/>
        </w:rPr>
        <w:t xml:space="preserve">.  </w:t>
      </w:r>
      <w:r w:rsidRPr="001B57A8">
        <w:rPr>
          <w:rFonts w:ascii="Arial" w:hAnsi="Arial" w:cs="Arial"/>
          <w:sz w:val="20"/>
          <w:szCs w:val="20"/>
        </w:rPr>
        <w:t>T</w:t>
      </w:r>
      <w:r w:rsidR="00CD482C" w:rsidRPr="001B57A8">
        <w:rPr>
          <w:rFonts w:ascii="Arial" w:hAnsi="Arial" w:cs="Arial"/>
          <w:sz w:val="20"/>
          <w:szCs w:val="20"/>
        </w:rPr>
        <w:t xml:space="preserve">rustee shall pay </w:t>
      </w:r>
      <w:r w:rsidR="00ED2F65">
        <w:rPr>
          <w:rFonts w:ascii="Arial" w:hAnsi="Arial" w:cs="Arial"/>
          <w:sz w:val="20"/>
          <w:szCs w:val="20"/>
        </w:rPr>
        <w:t>in full Class 5</w:t>
      </w:r>
      <w:r w:rsidRPr="001B57A8">
        <w:rPr>
          <w:rFonts w:ascii="Arial" w:hAnsi="Arial" w:cs="Arial"/>
          <w:sz w:val="20"/>
          <w:szCs w:val="20"/>
        </w:rPr>
        <w:t xml:space="preserve"> claims</w:t>
      </w:r>
      <w:r w:rsidR="001B57A8" w:rsidRPr="001B57A8">
        <w:rPr>
          <w:rFonts w:ascii="Arial" w:hAnsi="Arial" w:cs="Arial"/>
          <w:sz w:val="20"/>
          <w:szCs w:val="20"/>
        </w:rPr>
        <w:t>, whether or not listed below</w:t>
      </w:r>
      <w:r w:rsidR="00ED2F65">
        <w:rPr>
          <w:rFonts w:ascii="Arial" w:hAnsi="Arial" w:cs="Arial"/>
          <w:sz w:val="20"/>
          <w:szCs w:val="20"/>
        </w:rPr>
        <w:t>,</w:t>
      </w:r>
      <w:r w:rsidRPr="001B57A8">
        <w:rPr>
          <w:rFonts w:ascii="Arial" w:hAnsi="Arial" w:cs="Arial"/>
          <w:sz w:val="20"/>
          <w:szCs w:val="20"/>
        </w:rPr>
        <w:t xml:space="preserve"> </w:t>
      </w:r>
      <w:r w:rsidR="001B42FE">
        <w:rPr>
          <w:rFonts w:ascii="Arial" w:hAnsi="Arial" w:cs="Arial"/>
          <w:sz w:val="20"/>
          <w:szCs w:val="20"/>
        </w:rPr>
        <w:t>unless a</w:t>
      </w:r>
      <w:r w:rsidRPr="001B57A8">
        <w:rPr>
          <w:rFonts w:ascii="Arial" w:hAnsi="Arial" w:cs="Arial"/>
          <w:sz w:val="20"/>
          <w:szCs w:val="20"/>
        </w:rPr>
        <w:t xml:space="preserve"> claim holder </w:t>
      </w:r>
      <w:r w:rsidR="00CD482C" w:rsidRPr="001B57A8">
        <w:rPr>
          <w:rFonts w:ascii="Arial" w:hAnsi="Arial" w:cs="Arial"/>
          <w:sz w:val="20"/>
          <w:szCs w:val="20"/>
        </w:rPr>
        <w:t xml:space="preserve">agrees </w:t>
      </w:r>
      <w:r w:rsidRPr="001B57A8">
        <w:rPr>
          <w:rFonts w:ascii="Arial" w:hAnsi="Arial" w:cs="Arial"/>
          <w:sz w:val="20"/>
          <w:szCs w:val="20"/>
        </w:rPr>
        <w:t xml:space="preserve">to accept less or </w:t>
      </w:r>
      <w:r w:rsidR="00D13F94">
        <w:rPr>
          <w:rFonts w:ascii="Arial" w:hAnsi="Arial" w:cs="Arial"/>
          <w:sz w:val="20"/>
          <w:szCs w:val="20"/>
        </w:rPr>
        <w:t xml:space="preserve">11 U.S.C. </w:t>
      </w:r>
      <w:r w:rsidR="001B42FE">
        <w:rPr>
          <w:rFonts w:ascii="Arial" w:hAnsi="Arial" w:cs="Arial"/>
          <w:sz w:val="20"/>
          <w:szCs w:val="20"/>
        </w:rPr>
        <w:t>§</w:t>
      </w:r>
      <w:r w:rsidRPr="001B57A8">
        <w:rPr>
          <w:rFonts w:ascii="Arial" w:hAnsi="Arial" w:cs="Arial"/>
          <w:sz w:val="20"/>
          <w:szCs w:val="20"/>
        </w:rPr>
        <w:t xml:space="preserve">1322(a)(4) is applicable.  </w:t>
      </w:r>
      <w:r w:rsidR="00CD482C" w:rsidRPr="001B57A8">
        <w:rPr>
          <w:rFonts w:ascii="Arial" w:hAnsi="Arial" w:cs="Arial"/>
          <w:sz w:val="20"/>
          <w:szCs w:val="20"/>
        </w:rPr>
        <w:t xml:space="preserve">If </w:t>
      </w:r>
      <w:r w:rsidR="00D13F94">
        <w:rPr>
          <w:rFonts w:ascii="Arial" w:hAnsi="Arial" w:cs="Arial"/>
          <w:sz w:val="20"/>
          <w:szCs w:val="20"/>
        </w:rPr>
        <w:t xml:space="preserve">11 U.S.C. </w:t>
      </w:r>
      <w:r w:rsidR="001B42FE">
        <w:rPr>
          <w:rFonts w:ascii="Arial" w:hAnsi="Arial" w:cs="Arial"/>
          <w:sz w:val="20"/>
          <w:szCs w:val="20"/>
        </w:rPr>
        <w:t>§</w:t>
      </w:r>
      <w:r w:rsidR="00CD482C" w:rsidRPr="001B57A8">
        <w:rPr>
          <w:rFonts w:ascii="Arial" w:hAnsi="Arial" w:cs="Arial"/>
          <w:sz w:val="20"/>
          <w:szCs w:val="20"/>
        </w:rPr>
        <w:t>1</w:t>
      </w:r>
      <w:r w:rsidR="009B6878" w:rsidRPr="001B57A8">
        <w:rPr>
          <w:rFonts w:ascii="Arial" w:hAnsi="Arial" w:cs="Arial"/>
          <w:sz w:val="20"/>
          <w:szCs w:val="20"/>
        </w:rPr>
        <w:t xml:space="preserve">322(a)(4) </w:t>
      </w:r>
      <w:r w:rsidR="00ED2F65">
        <w:rPr>
          <w:rFonts w:ascii="Arial" w:hAnsi="Arial" w:cs="Arial"/>
          <w:sz w:val="20"/>
          <w:szCs w:val="20"/>
        </w:rPr>
        <w:t>applies</w:t>
      </w:r>
      <w:r w:rsidR="009B6878" w:rsidRPr="001B57A8">
        <w:rPr>
          <w:rFonts w:ascii="Arial" w:hAnsi="Arial" w:cs="Arial"/>
          <w:sz w:val="20"/>
          <w:szCs w:val="20"/>
        </w:rPr>
        <w:t xml:space="preserve">, </w:t>
      </w:r>
      <w:r w:rsidRPr="001B57A8">
        <w:rPr>
          <w:rFonts w:ascii="Arial" w:hAnsi="Arial" w:cs="Arial"/>
          <w:sz w:val="20"/>
          <w:szCs w:val="20"/>
        </w:rPr>
        <w:t>the claim holder and the treatment of the claim shall be specified in the</w:t>
      </w:r>
      <w:r w:rsidRPr="00A278D7">
        <w:rPr>
          <w:rFonts w:ascii="Arial" w:hAnsi="Arial" w:cs="Arial"/>
          <w:sz w:val="20"/>
          <w:szCs w:val="20"/>
        </w:rPr>
        <w:t xml:space="preserve"> Additional Provisions.  </w:t>
      </w:r>
      <w:r w:rsidR="00D037A3">
        <w:rPr>
          <w:rFonts w:ascii="Arial" w:hAnsi="Arial" w:cs="Arial"/>
          <w:sz w:val="20"/>
          <w:szCs w:val="20"/>
        </w:rPr>
        <w:t xml:space="preserve">Notwithstanding any other provision </w:t>
      </w:r>
      <w:r w:rsidR="00EA0768">
        <w:rPr>
          <w:rFonts w:ascii="Arial" w:hAnsi="Arial" w:cs="Arial"/>
          <w:sz w:val="20"/>
          <w:szCs w:val="20"/>
        </w:rPr>
        <w:t xml:space="preserve">in this plan, </w:t>
      </w:r>
      <w:r w:rsidR="00D037A3">
        <w:rPr>
          <w:rFonts w:ascii="Arial" w:hAnsi="Arial" w:cs="Arial"/>
          <w:sz w:val="20"/>
          <w:szCs w:val="20"/>
        </w:rPr>
        <w:t>Debtor shall directly pay all domestic support obligations and all loan pay</w:t>
      </w:r>
      <w:r w:rsidR="001B42FE">
        <w:rPr>
          <w:rFonts w:ascii="Arial" w:hAnsi="Arial" w:cs="Arial"/>
          <w:sz w:val="20"/>
          <w:szCs w:val="20"/>
        </w:rPr>
        <w:t xml:space="preserve">ments to a retirement or thrift </w:t>
      </w:r>
      <w:r w:rsidR="00D037A3">
        <w:rPr>
          <w:rFonts w:ascii="Arial" w:hAnsi="Arial" w:cs="Arial"/>
          <w:sz w:val="20"/>
          <w:szCs w:val="20"/>
        </w:rPr>
        <w:t>savings plan</w:t>
      </w:r>
      <w:r w:rsidR="00EA0768">
        <w:rPr>
          <w:rFonts w:ascii="Arial" w:hAnsi="Arial" w:cs="Arial"/>
          <w:sz w:val="20"/>
          <w:szCs w:val="20"/>
        </w:rPr>
        <w:t xml:space="preserve"> </w:t>
      </w:r>
      <w:r w:rsidR="00D037A3">
        <w:rPr>
          <w:rFonts w:ascii="Arial" w:hAnsi="Arial" w:cs="Arial"/>
          <w:sz w:val="20"/>
          <w:szCs w:val="20"/>
        </w:rPr>
        <w:t>that are due and payable post-petition, regardless of whether th</w:t>
      </w:r>
      <w:r w:rsidR="00EA0768">
        <w:rPr>
          <w:rFonts w:ascii="Arial" w:hAnsi="Arial" w:cs="Arial"/>
          <w:sz w:val="20"/>
          <w:szCs w:val="20"/>
        </w:rPr>
        <w:t>is</w:t>
      </w:r>
      <w:r w:rsidR="00D037A3">
        <w:rPr>
          <w:rFonts w:ascii="Arial" w:hAnsi="Arial" w:cs="Arial"/>
          <w:sz w:val="20"/>
          <w:szCs w:val="20"/>
        </w:rPr>
        <w:t xml:space="preserve"> plan is confirmed or a proof of claim is filed.</w:t>
      </w:r>
    </w:p>
    <w:p w:rsidR="0059059C" w:rsidRPr="00A278D7" w:rsidRDefault="0059059C">
      <w:pPr>
        <w:spacing w:line="227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400"/>
        <w:gridCol w:w="2700"/>
        <w:gridCol w:w="2700"/>
      </w:tblGrid>
      <w:tr w:rsidR="0059059C" w:rsidRPr="00A278D7">
        <w:trPr>
          <w:jc w:val="center"/>
        </w:trPr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Pr="00A278D7" w:rsidRDefault="0059059C">
            <w:pPr>
              <w:spacing w:line="120" w:lineRule="exact"/>
              <w:rPr>
                <w:rFonts w:ascii="Arial" w:hAnsi="Arial" w:cs="Arial"/>
              </w:rPr>
            </w:pPr>
          </w:p>
          <w:p w:rsidR="0059059C" w:rsidRPr="00A278D7" w:rsidRDefault="0059059C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EA0768">
              <w:rPr>
                <w:rFonts w:ascii="Arial" w:hAnsi="Arial" w:cs="Arial"/>
                <w:b/>
                <w:bCs/>
                <w:sz w:val="16"/>
                <w:szCs w:val="16"/>
              </w:rPr>
              <w:t>lass 5 C</w:t>
            </w: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reditor’s Name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Pr="00A278D7" w:rsidRDefault="0059059C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9059C" w:rsidRPr="00A278D7" w:rsidRDefault="0059059C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Type of Priority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059C" w:rsidRPr="00A278D7" w:rsidRDefault="0059059C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9059C" w:rsidRPr="00A278D7" w:rsidRDefault="00204150">
            <w:pPr>
              <w:spacing w:after="49" w:line="227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Estimated </w:t>
            </w:r>
            <w:r w:rsidR="0059059C" w:rsidRPr="00A278D7">
              <w:rPr>
                <w:rFonts w:ascii="Arial" w:hAnsi="Arial" w:cs="Arial"/>
                <w:b/>
                <w:bCs/>
                <w:sz w:val="16"/>
                <w:szCs w:val="16"/>
              </w:rPr>
              <w:t>Claim Amount</w:t>
            </w:r>
          </w:p>
        </w:tc>
      </w:tr>
      <w:tr w:rsidR="0059059C">
        <w:trPr>
          <w:jc w:val="center"/>
        </w:trPr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59059C" w:rsidRPr="0033224C" w:rsidRDefault="0059059C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49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59059C">
        <w:trPr>
          <w:jc w:val="center"/>
        </w:trPr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Pr="0033224C" w:rsidRDefault="0059059C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49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49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59059C">
        <w:trPr>
          <w:jc w:val="center"/>
        </w:trPr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Pr="0033224C" w:rsidRDefault="0059059C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 w:rsidRPr="0033224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68" w:line="226" w:lineRule="auto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9059C" w:rsidRDefault="0059059C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59059C" w:rsidRDefault="0059059C">
            <w:pPr>
              <w:spacing w:after="68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E03FF5" w:rsidRDefault="00E03FF5" w:rsidP="004B395B">
      <w:pPr>
        <w:spacing w:line="227" w:lineRule="auto"/>
        <w:rPr>
          <w:rFonts w:ascii="Arial" w:hAnsi="Arial" w:cs="Arial"/>
          <w:b/>
          <w:bCs/>
          <w:sz w:val="20"/>
          <w:szCs w:val="20"/>
        </w:rPr>
      </w:pPr>
    </w:p>
    <w:p w:rsidR="00627C77" w:rsidRDefault="00627C77" w:rsidP="001A78F9">
      <w:pPr>
        <w:spacing w:line="227" w:lineRule="auto"/>
        <w:rPr>
          <w:rFonts w:ascii="Arial" w:hAnsi="Arial" w:cs="Arial"/>
          <w:b/>
          <w:bCs/>
          <w:sz w:val="20"/>
          <w:szCs w:val="20"/>
        </w:rPr>
      </w:pPr>
    </w:p>
    <w:p w:rsidR="00895214" w:rsidRDefault="00895214" w:rsidP="001A78F9">
      <w:pPr>
        <w:spacing w:line="227" w:lineRule="auto"/>
        <w:rPr>
          <w:rFonts w:ascii="Arial" w:hAnsi="Arial" w:cs="Arial"/>
          <w:b/>
          <w:bCs/>
          <w:sz w:val="20"/>
          <w:szCs w:val="20"/>
        </w:rPr>
      </w:pPr>
    </w:p>
    <w:p w:rsidR="00627C77" w:rsidRDefault="00627C77" w:rsidP="001A78F9">
      <w:pPr>
        <w:spacing w:line="227" w:lineRule="auto"/>
        <w:rPr>
          <w:rFonts w:ascii="Arial" w:hAnsi="Arial" w:cs="Arial"/>
          <w:b/>
          <w:bCs/>
          <w:sz w:val="20"/>
          <w:szCs w:val="20"/>
        </w:rPr>
      </w:pPr>
    </w:p>
    <w:p w:rsidR="0059059C" w:rsidRPr="003A239C" w:rsidRDefault="0059059C" w:rsidP="001A78F9">
      <w:pPr>
        <w:spacing w:line="227" w:lineRule="auto"/>
        <w:rPr>
          <w:rFonts w:ascii="Arial" w:hAnsi="Arial" w:cs="Arial"/>
          <w:b/>
        </w:rPr>
      </w:pPr>
      <w:r w:rsidRPr="006300C7">
        <w:rPr>
          <w:rFonts w:ascii="Arial" w:hAnsi="Arial" w:cs="Arial"/>
          <w:b/>
          <w:bCs/>
          <w:sz w:val="20"/>
          <w:szCs w:val="20"/>
        </w:rPr>
        <w:t>2.</w:t>
      </w:r>
      <w:r w:rsidR="001B57A8">
        <w:rPr>
          <w:rFonts w:ascii="Arial" w:hAnsi="Arial" w:cs="Arial"/>
          <w:b/>
          <w:bCs/>
          <w:sz w:val="20"/>
          <w:szCs w:val="20"/>
        </w:rPr>
        <w:t>11</w:t>
      </w:r>
      <w:r w:rsidRPr="006300C7">
        <w:rPr>
          <w:rFonts w:ascii="Arial" w:hAnsi="Arial" w:cs="Arial"/>
          <w:b/>
          <w:bCs/>
          <w:sz w:val="20"/>
          <w:szCs w:val="20"/>
        </w:rPr>
        <w:t xml:space="preserve">. </w:t>
      </w:r>
      <w:r w:rsidR="001A78F9">
        <w:rPr>
          <w:rFonts w:ascii="Arial" w:hAnsi="Arial" w:cs="Arial"/>
          <w:b/>
          <w:bCs/>
          <w:sz w:val="20"/>
          <w:szCs w:val="20"/>
        </w:rPr>
        <w:tab/>
      </w:r>
      <w:r w:rsidRPr="006300C7">
        <w:rPr>
          <w:rFonts w:ascii="Arial" w:hAnsi="Arial" w:cs="Arial"/>
          <w:b/>
          <w:bCs/>
          <w:sz w:val="20"/>
          <w:szCs w:val="20"/>
        </w:rPr>
        <w:t>Class 6</w:t>
      </w:r>
      <w:r w:rsidR="00204150" w:rsidRPr="006300C7">
        <w:rPr>
          <w:rFonts w:ascii="Arial" w:hAnsi="Arial" w:cs="Arial"/>
          <w:b/>
          <w:bCs/>
          <w:sz w:val="20"/>
          <w:szCs w:val="20"/>
        </w:rPr>
        <w:t>:</w:t>
      </w:r>
      <w:r w:rsidRPr="006300C7">
        <w:rPr>
          <w:rFonts w:ascii="Arial" w:hAnsi="Arial" w:cs="Arial"/>
          <w:b/>
          <w:bCs/>
          <w:sz w:val="20"/>
          <w:szCs w:val="20"/>
        </w:rPr>
        <w:t xml:space="preserve"> </w:t>
      </w:r>
      <w:r w:rsidR="000E7D25" w:rsidRPr="006300C7">
        <w:rPr>
          <w:rFonts w:ascii="Arial" w:hAnsi="Arial" w:cs="Arial"/>
          <w:b/>
          <w:bCs/>
          <w:sz w:val="20"/>
          <w:szCs w:val="20"/>
        </w:rPr>
        <w:t>D</w:t>
      </w:r>
      <w:r w:rsidRPr="006300C7">
        <w:rPr>
          <w:rFonts w:ascii="Arial" w:hAnsi="Arial" w:cs="Arial"/>
          <w:b/>
          <w:bCs/>
          <w:sz w:val="20"/>
          <w:szCs w:val="20"/>
        </w:rPr>
        <w:t>esignated unsecured claims</w:t>
      </w:r>
      <w:r w:rsidR="00112CC6">
        <w:rPr>
          <w:rFonts w:ascii="Arial" w:hAnsi="Arial" w:cs="Arial"/>
          <w:b/>
          <w:sz w:val="20"/>
          <w:szCs w:val="20"/>
        </w:rPr>
        <w:t xml:space="preserve"> </w:t>
      </w:r>
      <w:r w:rsidRPr="006300C7">
        <w:rPr>
          <w:rFonts w:ascii="Arial" w:hAnsi="Arial" w:cs="Arial"/>
          <w:b/>
          <w:sz w:val="20"/>
          <w:szCs w:val="20"/>
        </w:rPr>
        <w:t xml:space="preserve">that will be paid in full even though all other </w:t>
      </w:r>
      <w:proofErr w:type="spellStart"/>
      <w:r w:rsidRPr="006300C7">
        <w:rPr>
          <w:rFonts w:ascii="Arial" w:hAnsi="Arial" w:cs="Arial"/>
          <w:b/>
          <w:sz w:val="20"/>
          <w:szCs w:val="20"/>
        </w:rPr>
        <w:t>nonpriority</w:t>
      </w:r>
      <w:proofErr w:type="spellEnd"/>
      <w:r w:rsidRPr="006300C7">
        <w:rPr>
          <w:rFonts w:ascii="Arial" w:hAnsi="Arial" w:cs="Arial"/>
          <w:b/>
          <w:sz w:val="20"/>
          <w:szCs w:val="20"/>
        </w:rPr>
        <w:t xml:space="preserve"> unsecured claims may not be paid in full.</w:t>
      </w:r>
      <w:r w:rsidR="00265617" w:rsidRPr="006300C7">
        <w:rPr>
          <w:rFonts w:ascii="Arial" w:hAnsi="Arial" w:cs="Arial"/>
          <w:b/>
          <w:sz w:val="20"/>
          <w:szCs w:val="20"/>
        </w:rPr>
        <w:t xml:space="preserve"> </w:t>
      </w:r>
    </w:p>
    <w:p w:rsidR="00C3444A" w:rsidRDefault="00C3444A" w:rsidP="00C3444A">
      <w:pPr>
        <w:spacing w:line="226" w:lineRule="auto"/>
        <w:rPr>
          <w:sz w:val="22"/>
          <w:szCs w:val="22"/>
        </w:rPr>
      </w:pPr>
    </w:p>
    <w:tbl>
      <w:tblPr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3420"/>
        <w:gridCol w:w="4680"/>
        <w:gridCol w:w="2700"/>
      </w:tblGrid>
      <w:tr w:rsidR="001B57A8" w:rsidTr="001B57A8">
        <w:trPr>
          <w:trHeight w:val="517"/>
        </w:trPr>
        <w:tc>
          <w:tcPr>
            <w:tcW w:w="3420" w:type="dxa"/>
            <w:tcBorders>
              <w:top w:val="single" w:sz="6" w:space="0" w:color="000000"/>
            </w:tcBorders>
          </w:tcPr>
          <w:p w:rsidR="001B57A8" w:rsidRDefault="001B57A8" w:rsidP="00B90E49">
            <w:pPr>
              <w:spacing w:line="120" w:lineRule="exact"/>
            </w:pPr>
          </w:p>
          <w:p w:rsidR="001B57A8" w:rsidRDefault="001B57A8" w:rsidP="00C3444A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1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3A1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Creditor’s Name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57A8" w:rsidRDefault="001B57A8" w:rsidP="00C3444A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Reason for Special Treatment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57A8" w:rsidRDefault="001B57A8" w:rsidP="00C3444A">
            <w:pPr>
              <w:spacing w:after="49" w:line="22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Estimated Claim Amount</w:t>
            </w:r>
          </w:p>
        </w:tc>
      </w:tr>
      <w:tr w:rsidR="001B57A8" w:rsidTr="001B57A8">
        <w:trPr>
          <w:trHeight w:hRule="exact" w:val="303"/>
        </w:trPr>
        <w:tc>
          <w:tcPr>
            <w:tcW w:w="3420" w:type="dxa"/>
            <w:tcBorders>
              <w:top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b/>
                <w:bCs/>
              </w:rPr>
            </w:pPr>
          </w:p>
          <w:p w:rsidR="001B57A8" w:rsidRPr="003A1A73" w:rsidRDefault="001B57A8" w:rsidP="00B90E49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A1A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57A8" w:rsidTr="001B57A8">
        <w:trPr>
          <w:trHeight w:hRule="exact" w:val="309"/>
        </w:trPr>
        <w:tc>
          <w:tcPr>
            <w:tcW w:w="3420" w:type="dxa"/>
            <w:tcBorders>
              <w:top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49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49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57A8" w:rsidTr="001B57A8">
        <w:trPr>
          <w:trHeight w:val="374"/>
        </w:trPr>
        <w:tc>
          <w:tcPr>
            <w:tcW w:w="3420" w:type="dxa"/>
            <w:tcBorders>
              <w:top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68" w:line="22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</w:tcBorders>
          </w:tcPr>
          <w:p w:rsidR="001B57A8" w:rsidRDefault="001B57A8" w:rsidP="00B90E49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1B57A8" w:rsidRDefault="001B57A8" w:rsidP="00B90E49">
            <w:pPr>
              <w:spacing w:after="68" w:line="22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444A" w:rsidRDefault="00C3444A" w:rsidP="00C3444A">
      <w:pPr>
        <w:spacing w:line="227" w:lineRule="auto"/>
      </w:pPr>
    </w:p>
    <w:p w:rsidR="001B42FE" w:rsidRPr="001B42FE" w:rsidRDefault="0059059C" w:rsidP="001A78F9">
      <w:pPr>
        <w:spacing w:line="226" w:lineRule="auto"/>
        <w:jc w:val="both"/>
        <w:rPr>
          <w:rFonts w:ascii="Arial" w:hAnsi="Arial" w:cs="Arial"/>
          <w:b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>2.1</w:t>
      </w:r>
      <w:r w:rsidR="001B57A8">
        <w:rPr>
          <w:rFonts w:ascii="Arial" w:hAnsi="Arial" w:cs="Arial"/>
          <w:b/>
          <w:bCs/>
          <w:sz w:val="20"/>
          <w:szCs w:val="20"/>
        </w:rPr>
        <w:t>2</w:t>
      </w:r>
      <w:r w:rsidR="001A78F9">
        <w:rPr>
          <w:rFonts w:ascii="Arial" w:hAnsi="Arial" w:cs="Arial"/>
          <w:b/>
          <w:bCs/>
          <w:sz w:val="20"/>
          <w:szCs w:val="20"/>
        </w:rPr>
        <w:t xml:space="preserve">. </w:t>
      </w:r>
      <w:r w:rsidR="001A78F9">
        <w:rPr>
          <w:rFonts w:ascii="Arial" w:hAnsi="Arial" w:cs="Arial"/>
          <w:b/>
          <w:bCs/>
          <w:sz w:val="20"/>
          <w:szCs w:val="20"/>
        </w:rPr>
        <w:tab/>
      </w:r>
      <w:r w:rsidRPr="00A278D7">
        <w:rPr>
          <w:rFonts w:ascii="Arial" w:hAnsi="Arial" w:cs="Arial"/>
          <w:b/>
          <w:bCs/>
          <w:sz w:val="20"/>
          <w:szCs w:val="20"/>
        </w:rPr>
        <w:t>Class 7</w:t>
      </w:r>
      <w:r w:rsidR="000952BC">
        <w:rPr>
          <w:rFonts w:ascii="Arial" w:hAnsi="Arial" w:cs="Arial"/>
          <w:b/>
          <w:bCs/>
          <w:sz w:val="20"/>
          <w:szCs w:val="20"/>
        </w:rPr>
        <w:t>:</w:t>
      </w:r>
      <w:r w:rsidRPr="00A278D7">
        <w:rPr>
          <w:rFonts w:ascii="Arial" w:hAnsi="Arial" w:cs="Arial"/>
          <w:b/>
          <w:bCs/>
          <w:sz w:val="20"/>
          <w:szCs w:val="20"/>
        </w:rPr>
        <w:t xml:space="preserve"> </w:t>
      </w:r>
      <w:r w:rsidR="00265617">
        <w:rPr>
          <w:rFonts w:ascii="Arial" w:hAnsi="Arial" w:cs="Arial"/>
          <w:b/>
          <w:bCs/>
          <w:sz w:val="20"/>
          <w:szCs w:val="20"/>
        </w:rPr>
        <w:t>A</w:t>
      </w:r>
      <w:r w:rsidRPr="00A278D7">
        <w:rPr>
          <w:rFonts w:ascii="Arial" w:hAnsi="Arial" w:cs="Arial"/>
          <w:b/>
          <w:bCs/>
          <w:sz w:val="20"/>
          <w:szCs w:val="20"/>
        </w:rPr>
        <w:t>ll other unsecured claims</w:t>
      </w:r>
      <w:r w:rsidRPr="00A278D7">
        <w:rPr>
          <w:rFonts w:ascii="Arial" w:hAnsi="Arial" w:cs="Arial"/>
          <w:sz w:val="20"/>
          <w:szCs w:val="20"/>
        </w:rPr>
        <w:t>.  These claims, including the un</w:t>
      </w:r>
      <w:r w:rsidR="000952BC">
        <w:rPr>
          <w:rFonts w:ascii="Arial" w:hAnsi="Arial" w:cs="Arial"/>
          <w:sz w:val="20"/>
          <w:szCs w:val="20"/>
        </w:rPr>
        <w:t>secured</w:t>
      </w:r>
      <w:r w:rsidRPr="00A278D7">
        <w:rPr>
          <w:rFonts w:ascii="Arial" w:hAnsi="Arial" w:cs="Arial"/>
          <w:sz w:val="20"/>
          <w:szCs w:val="20"/>
        </w:rPr>
        <w:t xml:space="preserve"> portion of secured </w:t>
      </w:r>
      <w:r w:rsidR="000952BC">
        <w:rPr>
          <w:rFonts w:ascii="Arial" w:hAnsi="Arial" w:cs="Arial"/>
          <w:sz w:val="20"/>
          <w:szCs w:val="20"/>
        </w:rPr>
        <w:t xml:space="preserve">recourse </w:t>
      </w:r>
      <w:r w:rsidRPr="00A278D7">
        <w:rPr>
          <w:rFonts w:ascii="Arial" w:hAnsi="Arial" w:cs="Arial"/>
          <w:sz w:val="20"/>
          <w:szCs w:val="20"/>
        </w:rPr>
        <w:t>claims not entitled to priority, total approximately $</w:t>
      </w:r>
      <w:r w:rsidR="00F057A4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A278D7">
        <w:rPr>
          <w:rFonts w:ascii="Arial" w:hAnsi="Arial" w:cs="Arial"/>
          <w:sz w:val="20"/>
          <w:szCs w:val="20"/>
        </w:rPr>
        <w:t>.</w:t>
      </w:r>
      <w:r w:rsidR="00E16F1C">
        <w:rPr>
          <w:rFonts w:ascii="Arial" w:hAnsi="Arial" w:cs="Arial"/>
          <w:sz w:val="20"/>
          <w:szCs w:val="20"/>
        </w:rPr>
        <w:t xml:space="preserve">  </w:t>
      </w:r>
      <w:r w:rsidR="001B42FE">
        <w:rPr>
          <w:rFonts w:ascii="Arial" w:hAnsi="Arial" w:cs="Arial"/>
          <w:sz w:val="20"/>
          <w:szCs w:val="20"/>
        </w:rPr>
        <w:t xml:space="preserve">The funds remaining after disbursements have been made to pay all administrative expense claims and other creditors provided for in this plan are to be distributed on a pro-rata basis to Class 7 claimants. </w:t>
      </w:r>
    </w:p>
    <w:p w:rsidR="001B42FE" w:rsidRDefault="001B42FE" w:rsidP="001B42FE">
      <w:pPr>
        <w:spacing w:line="226" w:lineRule="auto"/>
        <w:jc w:val="both"/>
        <w:rPr>
          <w:rFonts w:ascii="Arial" w:hAnsi="Arial" w:cs="Arial"/>
          <w:b/>
          <w:sz w:val="20"/>
          <w:szCs w:val="20"/>
        </w:rPr>
      </w:pPr>
      <w:r w:rsidRPr="00E03FF5">
        <w:rPr>
          <w:rFonts w:ascii="Arial" w:hAnsi="Arial" w:cs="Arial"/>
          <w:b/>
          <w:sz w:val="20"/>
          <w:szCs w:val="20"/>
        </w:rPr>
        <w:t>[select one of the following options</w:t>
      </w:r>
      <w:r>
        <w:rPr>
          <w:rFonts w:ascii="Arial" w:hAnsi="Arial" w:cs="Arial"/>
          <w:b/>
          <w:sz w:val="20"/>
          <w:szCs w:val="20"/>
        </w:rPr>
        <w:t>:</w:t>
      </w:r>
      <w:r w:rsidRPr="00E03FF5">
        <w:rPr>
          <w:rFonts w:ascii="Arial" w:hAnsi="Arial" w:cs="Arial"/>
          <w:b/>
          <w:sz w:val="20"/>
          <w:szCs w:val="20"/>
        </w:rPr>
        <w:t>]</w:t>
      </w:r>
    </w:p>
    <w:p w:rsidR="00EA0768" w:rsidRDefault="00EA0768" w:rsidP="001A78F9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E16F1C" w:rsidRDefault="00074FF3" w:rsidP="001A78F9">
      <w:pPr>
        <w:spacing w:line="226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E16F1C">
        <w:rPr>
          <w:rFonts w:ascii="Arial" w:hAnsi="Arial" w:cs="Arial"/>
          <w:sz w:val="20"/>
          <w:szCs w:val="20"/>
        </w:rPr>
        <w:tab/>
      </w:r>
      <w:r w:rsidR="00E16F1C" w:rsidRPr="00E16F1C">
        <w:rPr>
          <w:rFonts w:ascii="Arial" w:hAnsi="Arial" w:cs="Arial"/>
          <w:b/>
          <w:sz w:val="20"/>
          <w:szCs w:val="20"/>
        </w:rPr>
        <w:t>Percent Plan.</w:t>
      </w:r>
      <w:r w:rsidR="00E16F1C">
        <w:rPr>
          <w:rFonts w:ascii="Arial" w:hAnsi="Arial" w:cs="Arial"/>
          <w:sz w:val="20"/>
          <w:szCs w:val="20"/>
        </w:rPr>
        <w:t xml:space="preserve">  Class 7 claimants </w:t>
      </w:r>
      <w:r w:rsidR="001B42FE">
        <w:rPr>
          <w:rFonts w:ascii="Arial" w:hAnsi="Arial" w:cs="Arial"/>
          <w:sz w:val="20"/>
          <w:szCs w:val="20"/>
        </w:rPr>
        <w:t>will</w:t>
      </w:r>
      <w:r w:rsidR="004466B9">
        <w:rPr>
          <w:rFonts w:ascii="Arial" w:hAnsi="Arial" w:cs="Arial"/>
          <w:sz w:val="20"/>
          <w:szCs w:val="20"/>
        </w:rPr>
        <w:t xml:space="preserve"> </w:t>
      </w:r>
      <w:r w:rsidR="00E16F1C">
        <w:rPr>
          <w:rFonts w:ascii="Arial" w:hAnsi="Arial" w:cs="Arial"/>
          <w:sz w:val="20"/>
          <w:szCs w:val="20"/>
        </w:rPr>
        <w:t>receive no less than __% of their allowed claims through th</w:t>
      </w:r>
      <w:r w:rsidR="004746E7">
        <w:rPr>
          <w:rFonts w:ascii="Arial" w:hAnsi="Arial" w:cs="Arial"/>
          <w:sz w:val="20"/>
          <w:szCs w:val="20"/>
        </w:rPr>
        <w:t>is</w:t>
      </w:r>
      <w:r w:rsidR="00E16F1C">
        <w:rPr>
          <w:rFonts w:ascii="Arial" w:hAnsi="Arial" w:cs="Arial"/>
          <w:sz w:val="20"/>
          <w:szCs w:val="20"/>
        </w:rPr>
        <w:t xml:space="preserve"> plan.</w:t>
      </w:r>
    </w:p>
    <w:p w:rsidR="001B42FE" w:rsidRDefault="001B42FE" w:rsidP="001A78F9">
      <w:pPr>
        <w:spacing w:line="226" w:lineRule="auto"/>
        <w:ind w:left="1440" w:hanging="720"/>
        <w:jc w:val="both"/>
        <w:rPr>
          <w:rFonts w:ascii="Arial" w:hAnsi="Arial" w:cs="Arial"/>
          <w:sz w:val="20"/>
          <w:szCs w:val="20"/>
        </w:rPr>
      </w:pPr>
    </w:p>
    <w:p w:rsidR="00E16F1C" w:rsidRPr="00A278D7" w:rsidRDefault="00074FF3" w:rsidP="001A78F9">
      <w:pPr>
        <w:spacing w:line="226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F057A4">
        <w:rPr>
          <w:rFonts w:ascii="Arial" w:hAnsi="Arial" w:cs="Arial"/>
          <w:sz w:val="20"/>
          <w:szCs w:val="20"/>
        </w:rPr>
        <w:tab/>
      </w:r>
      <w:r w:rsidR="00E16F1C" w:rsidRPr="00EC485F">
        <w:rPr>
          <w:rFonts w:ascii="Arial" w:hAnsi="Arial" w:cs="Arial"/>
          <w:b/>
          <w:sz w:val="20"/>
          <w:szCs w:val="20"/>
        </w:rPr>
        <w:t>Pot Plan.</w:t>
      </w:r>
      <w:r w:rsidR="00E16F1C">
        <w:rPr>
          <w:rFonts w:ascii="Arial" w:hAnsi="Arial" w:cs="Arial"/>
          <w:sz w:val="20"/>
          <w:szCs w:val="20"/>
        </w:rPr>
        <w:t xml:space="preserve">  </w:t>
      </w:r>
      <w:r w:rsidR="005245D9">
        <w:rPr>
          <w:rFonts w:ascii="Arial" w:hAnsi="Arial" w:cs="Arial"/>
          <w:sz w:val="20"/>
          <w:szCs w:val="20"/>
        </w:rPr>
        <w:t>Class 7 claimants are expected to receive __% of their allowed claims through th</w:t>
      </w:r>
      <w:r w:rsidR="004746E7">
        <w:rPr>
          <w:rFonts w:ascii="Arial" w:hAnsi="Arial" w:cs="Arial"/>
          <w:sz w:val="20"/>
          <w:szCs w:val="20"/>
        </w:rPr>
        <w:t>is</w:t>
      </w:r>
      <w:r w:rsidR="005245D9">
        <w:rPr>
          <w:rFonts w:ascii="Arial" w:hAnsi="Arial" w:cs="Arial"/>
          <w:sz w:val="20"/>
          <w:szCs w:val="20"/>
        </w:rPr>
        <w:t xml:space="preserve"> plan.</w:t>
      </w:r>
    </w:p>
    <w:p w:rsidR="00DB5DE6" w:rsidRDefault="00DB5DE6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DB5DE6" w:rsidRPr="00A278D7" w:rsidRDefault="00DB5DE6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tabs>
          <w:tab w:val="center" w:pos="5400"/>
        </w:tabs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ab/>
        <w:t>S</w:t>
      </w:r>
      <w:r w:rsidR="00A278D7">
        <w:rPr>
          <w:rFonts w:ascii="Arial" w:hAnsi="Arial" w:cs="Arial"/>
          <w:b/>
          <w:bCs/>
          <w:sz w:val="20"/>
          <w:szCs w:val="20"/>
        </w:rPr>
        <w:t>ection 3.  Executory Contracts a</w:t>
      </w:r>
      <w:r w:rsidRPr="00A278D7">
        <w:rPr>
          <w:rFonts w:ascii="Arial" w:hAnsi="Arial" w:cs="Arial"/>
          <w:b/>
          <w:bCs/>
          <w:sz w:val="20"/>
          <w:szCs w:val="20"/>
        </w:rPr>
        <w:t>nd Unexpired Leases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>3.01.</w:t>
      </w:r>
      <w:r w:rsidRPr="00A278D7">
        <w:rPr>
          <w:rFonts w:ascii="Arial" w:hAnsi="Arial" w:cs="Arial"/>
          <w:sz w:val="20"/>
          <w:szCs w:val="20"/>
        </w:rPr>
        <w:tab/>
        <w:t xml:space="preserve">Debtor assumes the executory contracts and unexpired leases listed below.  Debtor shall </w:t>
      </w:r>
      <w:r w:rsidR="001B42FE">
        <w:rPr>
          <w:rFonts w:ascii="Arial" w:hAnsi="Arial" w:cs="Arial"/>
          <w:sz w:val="20"/>
          <w:szCs w:val="20"/>
        </w:rPr>
        <w:t xml:space="preserve">directly </w:t>
      </w:r>
      <w:r w:rsidR="00C3444A">
        <w:rPr>
          <w:rFonts w:ascii="Arial" w:hAnsi="Arial" w:cs="Arial"/>
          <w:sz w:val="20"/>
          <w:szCs w:val="20"/>
        </w:rPr>
        <w:t xml:space="preserve">make all post-petition </w:t>
      </w:r>
      <w:r w:rsidRPr="00A278D7">
        <w:rPr>
          <w:rFonts w:ascii="Arial" w:hAnsi="Arial" w:cs="Arial"/>
          <w:sz w:val="20"/>
          <w:szCs w:val="20"/>
        </w:rPr>
        <w:t>pay</w:t>
      </w:r>
      <w:r w:rsidR="00C3444A">
        <w:rPr>
          <w:rFonts w:ascii="Arial" w:hAnsi="Arial" w:cs="Arial"/>
          <w:sz w:val="20"/>
          <w:szCs w:val="20"/>
        </w:rPr>
        <w:t>ments</w:t>
      </w:r>
      <w:r w:rsidRPr="00A278D7">
        <w:rPr>
          <w:rFonts w:ascii="Arial" w:hAnsi="Arial" w:cs="Arial"/>
          <w:sz w:val="20"/>
          <w:szCs w:val="20"/>
        </w:rPr>
        <w:t xml:space="preserve"> to the other party to the executory contract or unexpired lease</w:t>
      </w:r>
      <w:r w:rsidR="00C3444A">
        <w:rPr>
          <w:rFonts w:ascii="Arial" w:hAnsi="Arial" w:cs="Arial"/>
          <w:sz w:val="20"/>
          <w:szCs w:val="20"/>
        </w:rPr>
        <w:t xml:space="preserve">.  </w:t>
      </w:r>
      <w:r w:rsidRPr="00A278D7">
        <w:rPr>
          <w:rFonts w:ascii="Arial" w:hAnsi="Arial" w:cs="Arial"/>
          <w:sz w:val="20"/>
          <w:szCs w:val="20"/>
        </w:rPr>
        <w:t>Unless a different treat</w:t>
      </w:r>
      <w:r w:rsidR="004746E7">
        <w:rPr>
          <w:rFonts w:ascii="Arial" w:hAnsi="Arial" w:cs="Arial"/>
          <w:sz w:val="20"/>
          <w:szCs w:val="20"/>
        </w:rPr>
        <w:t>ment is required by 11 U.S.C. §</w:t>
      </w:r>
      <w:r w:rsidRPr="00A278D7">
        <w:rPr>
          <w:rFonts w:ascii="Arial" w:hAnsi="Arial" w:cs="Arial"/>
          <w:sz w:val="20"/>
          <w:szCs w:val="20"/>
        </w:rPr>
        <w:t xml:space="preserve">365(b)(1) and is set out in the Additional Provisions, </w:t>
      </w:r>
      <w:r w:rsidR="00DD0EAE">
        <w:rPr>
          <w:rFonts w:ascii="Arial" w:hAnsi="Arial" w:cs="Arial"/>
          <w:sz w:val="20"/>
          <w:szCs w:val="20"/>
        </w:rPr>
        <w:t xml:space="preserve">Trustee shall pay in full all </w:t>
      </w:r>
      <w:r w:rsidRPr="00A278D7">
        <w:rPr>
          <w:rFonts w:ascii="Arial" w:hAnsi="Arial" w:cs="Arial"/>
          <w:sz w:val="20"/>
          <w:szCs w:val="20"/>
        </w:rPr>
        <w:t xml:space="preserve">pre-petition </w:t>
      </w:r>
      <w:r w:rsidR="00DD0EAE">
        <w:rPr>
          <w:rFonts w:ascii="Arial" w:hAnsi="Arial" w:cs="Arial"/>
          <w:sz w:val="20"/>
          <w:szCs w:val="20"/>
        </w:rPr>
        <w:t xml:space="preserve">defaults.  </w:t>
      </w:r>
    </w:p>
    <w:p w:rsidR="00747D47" w:rsidRPr="00431157" w:rsidRDefault="00747D47" w:rsidP="00A278D7">
      <w:pPr>
        <w:spacing w:line="22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58"/>
        <w:tblW w:w="10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1"/>
        <w:gridCol w:w="2207"/>
        <w:gridCol w:w="2133"/>
        <w:gridCol w:w="1986"/>
        <w:gridCol w:w="1986"/>
      </w:tblGrid>
      <w:tr w:rsidR="00A66003" w:rsidRPr="00A278D7" w:rsidTr="00A66003">
        <w:trPr>
          <w:trHeight w:val="555"/>
        </w:trPr>
        <w:tc>
          <w:tcPr>
            <w:tcW w:w="2501" w:type="dxa"/>
            <w:tcBorders>
              <w:top w:val="single" w:sz="6" w:space="0" w:color="000000"/>
              <w:right w:val="single" w:sz="8" w:space="0" w:color="000000"/>
            </w:tcBorders>
          </w:tcPr>
          <w:p w:rsidR="00A66003" w:rsidRPr="00C03CB5" w:rsidRDefault="00A66003" w:rsidP="00A66003">
            <w:pPr>
              <w:rPr>
                <w:rFonts w:ascii="Arial" w:hAnsi="Arial" w:cs="Arial"/>
                <w:sz w:val="16"/>
                <w:szCs w:val="16"/>
              </w:rPr>
            </w:pPr>
          </w:p>
          <w:p w:rsidR="00A66003" w:rsidRPr="00C03CB5" w:rsidRDefault="00A66003" w:rsidP="00A66003">
            <w:pPr>
              <w:spacing w:after="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3CB5">
              <w:rPr>
                <w:rFonts w:ascii="Arial" w:hAnsi="Arial" w:cs="Arial"/>
                <w:b/>
                <w:bCs/>
                <w:sz w:val="16"/>
                <w:szCs w:val="16"/>
              </w:rPr>
              <w:t>Name of Other Party to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Executory Contract Unexpired Lease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003" w:rsidRPr="00C03CB5" w:rsidRDefault="00A66003" w:rsidP="00A660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003" w:rsidRPr="00C03CB5" w:rsidRDefault="00A66003" w:rsidP="00C344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3C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of Contract/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C03CB5">
              <w:rPr>
                <w:rFonts w:ascii="Arial" w:hAnsi="Arial" w:cs="Arial"/>
                <w:b/>
                <w:bCs/>
                <w:sz w:val="16"/>
                <w:szCs w:val="16"/>
              </w:rPr>
              <w:t>ease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8" w:space="0" w:color="000000"/>
            </w:tcBorders>
          </w:tcPr>
          <w:p w:rsidR="00A66003" w:rsidRPr="00C03CB5" w:rsidRDefault="00A66003" w:rsidP="00A660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003" w:rsidRPr="00C03CB5" w:rsidRDefault="00A66003" w:rsidP="00C3444A">
            <w:pPr>
              <w:spacing w:after="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Regular 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onthly 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ayment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7" w:space="0" w:color="000000"/>
            </w:tcBorders>
          </w:tcPr>
          <w:p w:rsidR="00A66003" w:rsidRPr="00C03CB5" w:rsidRDefault="00A66003" w:rsidP="00A660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003" w:rsidRPr="00C03CB5" w:rsidRDefault="00A66003" w:rsidP="00A66003">
            <w:pPr>
              <w:spacing w:after="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3CB5">
              <w:rPr>
                <w:rFonts w:ascii="Arial" w:hAnsi="Arial" w:cs="Arial"/>
                <w:b/>
                <w:bCs/>
                <w:sz w:val="16"/>
                <w:szCs w:val="16"/>
              </w:rPr>
              <w:t>Pre-petition Default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7" w:space="0" w:color="000000"/>
            </w:tcBorders>
          </w:tcPr>
          <w:p w:rsidR="00A66003" w:rsidRDefault="00A66003" w:rsidP="00A660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003" w:rsidRPr="00C03CB5" w:rsidRDefault="00A66003" w:rsidP="00C344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Monthly 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ure </w:t>
            </w:r>
            <w:r w:rsidR="00C3444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ayment</w:t>
            </w:r>
          </w:p>
        </w:tc>
      </w:tr>
      <w:tr w:rsidR="00A66003" w:rsidTr="00A66003">
        <w:trPr>
          <w:trHeight w:val="336"/>
        </w:trPr>
        <w:tc>
          <w:tcPr>
            <w:tcW w:w="2501" w:type="dxa"/>
            <w:tcBorders>
              <w:top w:val="single" w:sz="7" w:space="0" w:color="000000"/>
              <w:righ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A66003" w:rsidRPr="00D3403C" w:rsidRDefault="00A66003" w:rsidP="00A66003">
            <w:pPr>
              <w:spacing w:after="52" w:line="226" w:lineRule="auto"/>
              <w:rPr>
                <w:rFonts w:ascii="Arial" w:hAnsi="Arial" w:cs="Arial"/>
                <w:sz w:val="16"/>
                <w:szCs w:val="16"/>
              </w:rPr>
            </w:pPr>
            <w:r w:rsidRPr="00D3403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7" w:space="0" w:color="000000"/>
              <w:lef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66003" w:rsidRDefault="00A66003" w:rsidP="00A66003">
            <w:pPr>
              <w:spacing w:after="52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66003" w:rsidRDefault="00A66003" w:rsidP="00A66003">
            <w:pPr>
              <w:spacing w:after="52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A66003" w:rsidTr="00A66003">
        <w:trPr>
          <w:trHeight w:val="351"/>
        </w:trPr>
        <w:tc>
          <w:tcPr>
            <w:tcW w:w="2501" w:type="dxa"/>
            <w:tcBorders>
              <w:top w:val="single" w:sz="7" w:space="0" w:color="000000"/>
              <w:righ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66003" w:rsidRPr="00D3403C" w:rsidRDefault="00A66003" w:rsidP="00A66003">
            <w:pPr>
              <w:spacing w:after="72" w:line="226" w:lineRule="auto"/>
              <w:rPr>
                <w:rFonts w:ascii="Arial" w:hAnsi="Arial" w:cs="Arial"/>
                <w:sz w:val="16"/>
                <w:szCs w:val="16"/>
              </w:rPr>
            </w:pPr>
            <w:r w:rsidRPr="00D3403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7" w:space="0" w:color="000000"/>
              <w:left w:val="single" w:sz="8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66003" w:rsidRDefault="00A66003" w:rsidP="00A66003">
            <w:pPr>
              <w:spacing w:after="72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  <w:p w:rsidR="00A66003" w:rsidRDefault="00A66003" w:rsidP="00A66003">
            <w:pPr>
              <w:spacing w:after="72" w:line="226" w:lineRule="auto"/>
              <w:jc w:val="righ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</w:tcBorders>
          </w:tcPr>
          <w:p w:rsidR="00A66003" w:rsidRDefault="00A66003" w:rsidP="00A66003">
            <w:pPr>
              <w:spacing w:line="120" w:lineRule="exact"/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747D47" w:rsidRPr="00A278D7" w:rsidRDefault="00747D47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>3.02.</w:t>
      </w:r>
      <w:r w:rsidRPr="00A278D7">
        <w:rPr>
          <w:rFonts w:ascii="Arial" w:hAnsi="Arial" w:cs="Arial"/>
          <w:sz w:val="20"/>
          <w:szCs w:val="20"/>
        </w:rPr>
        <w:tab/>
        <w:t xml:space="preserve">Any executory contract or unexpired lease not listed in the table </w:t>
      </w:r>
      <w:r w:rsidR="00C07590">
        <w:rPr>
          <w:rFonts w:ascii="Arial" w:hAnsi="Arial" w:cs="Arial"/>
          <w:sz w:val="20"/>
          <w:szCs w:val="20"/>
        </w:rPr>
        <w:t>above</w:t>
      </w:r>
      <w:r w:rsidRPr="00431157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78D7">
        <w:rPr>
          <w:rFonts w:ascii="Arial" w:hAnsi="Arial" w:cs="Arial"/>
          <w:sz w:val="20"/>
          <w:szCs w:val="20"/>
        </w:rPr>
        <w:t>is rejected</w:t>
      </w:r>
      <w:r w:rsidR="00CB7B38">
        <w:rPr>
          <w:rFonts w:ascii="Arial" w:hAnsi="Arial" w:cs="Arial"/>
          <w:sz w:val="20"/>
          <w:szCs w:val="20"/>
        </w:rPr>
        <w:t xml:space="preserve">.  </w:t>
      </w:r>
      <w:r w:rsidR="00C07590">
        <w:rPr>
          <w:rFonts w:ascii="Arial" w:hAnsi="Arial" w:cs="Arial"/>
          <w:sz w:val="20"/>
          <w:szCs w:val="20"/>
        </w:rPr>
        <w:t xml:space="preserve">A proof of claim for any rejection </w:t>
      </w:r>
      <w:r w:rsidR="00CB7B38">
        <w:rPr>
          <w:rFonts w:ascii="Arial" w:hAnsi="Arial" w:cs="Arial"/>
          <w:sz w:val="20"/>
          <w:szCs w:val="20"/>
        </w:rPr>
        <w:t xml:space="preserve">damages shall </w:t>
      </w:r>
      <w:r w:rsidR="00C07590">
        <w:rPr>
          <w:rFonts w:ascii="Arial" w:hAnsi="Arial" w:cs="Arial"/>
          <w:sz w:val="20"/>
          <w:szCs w:val="20"/>
        </w:rPr>
        <w:t>be filed by the later of the claims bar date or thirty days after confirmation of this plan.</w:t>
      </w:r>
      <w:r w:rsidRPr="00431157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78D7">
        <w:rPr>
          <w:rFonts w:ascii="Arial" w:hAnsi="Arial" w:cs="Arial"/>
          <w:sz w:val="20"/>
          <w:szCs w:val="20"/>
        </w:rPr>
        <w:t>Upon confirmation of th</w:t>
      </w:r>
      <w:r w:rsidR="004746E7">
        <w:rPr>
          <w:rFonts w:ascii="Arial" w:hAnsi="Arial" w:cs="Arial"/>
          <w:sz w:val="20"/>
          <w:szCs w:val="20"/>
        </w:rPr>
        <w:t>is</w:t>
      </w:r>
      <w:r w:rsidRPr="00A278D7">
        <w:rPr>
          <w:rFonts w:ascii="Arial" w:hAnsi="Arial" w:cs="Arial"/>
          <w:sz w:val="20"/>
          <w:szCs w:val="20"/>
        </w:rPr>
        <w:t xml:space="preserve"> plan, </w:t>
      </w:r>
      <w:r w:rsidR="004746E7">
        <w:rPr>
          <w:rFonts w:ascii="Arial" w:hAnsi="Arial" w:cs="Arial"/>
          <w:sz w:val="20"/>
          <w:szCs w:val="20"/>
        </w:rPr>
        <w:t>the automatic stay is</w:t>
      </w:r>
      <w:r w:rsidRPr="00A278D7">
        <w:rPr>
          <w:rFonts w:ascii="Arial" w:hAnsi="Arial" w:cs="Arial"/>
          <w:sz w:val="20"/>
          <w:szCs w:val="20"/>
        </w:rPr>
        <w:t xml:space="preserve"> modified to allow the </w:t>
      </w:r>
      <w:proofErr w:type="spellStart"/>
      <w:r w:rsidRPr="00A278D7">
        <w:rPr>
          <w:rFonts w:ascii="Arial" w:hAnsi="Arial" w:cs="Arial"/>
          <w:sz w:val="20"/>
          <w:szCs w:val="20"/>
        </w:rPr>
        <w:t>nondebtor</w:t>
      </w:r>
      <w:proofErr w:type="spellEnd"/>
      <w:r w:rsidRPr="00A278D7">
        <w:rPr>
          <w:rFonts w:ascii="Arial" w:hAnsi="Arial" w:cs="Arial"/>
          <w:sz w:val="20"/>
          <w:szCs w:val="20"/>
        </w:rPr>
        <w:t xml:space="preserve"> party to </w:t>
      </w:r>
      <w:r w:rsidR="00CB7B38">
        <w:rPr>
          <w:rFonts w:ascii="Arial" w:hAnsi="Arial" w:cs="Arial"/>
          <w:sz w:val="20"/>
          <w:szCs w:val="20"/>
        </w:rPr>
        <w:t xml:space="preserve">a rejected, </w:t>
      </w:r>
      <w:r w:rsidRPr="00A278D7">
        <w:rPr>
          <w:rFonts w:ascii="Arial" w:hAnsi="Arial" w:cs="Arial"/>
          <w:sz w:val="20"/>
          <w:szCs w:val="20"/>
        </w:rPr>
        <w:t xml:space="preserve">unexpired lease to obtain possession of leased property, to dispose of it under applicable law, and to exercise its rights against any </w:t>
      </w:r>
      <w:proofErr w:type="spellStart"/>
      <w:r w:rsidRPr="00A278D7">
        <w:rPr>
          <w:rFonts w:ascii="Arial" w:hAnsi="Arial" w:cs="Arial"/>
          <w:sz w:val="20"/>
          <w:szCs w:val="20"/>
        </w:rPr>
        <w:t>nondebtor</w:t>
      </w:r>
      <w:proofErr w:type="spellEnd"/>
      <w:r w:rsidRPr="00A278D7">
        <w:rPr>
          <w:rFonts w:ascii="Arial" w:hAnsi="Arial" w:cs="Arial"/>
          <w:sz w:val="20"/>
          <w:szCs w:val="20"/>
        </w:rPr>
        <w:t xml:space="preserve"> in the event of a default under applicable law or contract.</w:t>
      </w:r>
    </w:p>
    <w:p w:rsidR="0059059C" w:rsidRDefault="0059059C" w:rsidP="00A278D7">
      <w:pPr>
        <w:spacing w:line="226" w:lineRule="auto"/>
        <w:jc w:val="both"/>
        <w:rPr>
          <w:rFonts w:ascii="Arial" w:hAnsi="Arial" w:cs="Arial"/>
        </w:rPr>
      </w:pPr>
    </w:p>
    <w:p w:rsidR="001242A6" w:rsidRPr="00A278D7" w:rsidRDefault="001242A6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  <w:sectPr w:rsidR="0059059C" w:rsidRPr="00A278D7" w:rsidSect="00AC7F2F">
          <w:type w:val="continuous"/>
          <w:pgSz w:w="12240" w:h="15840"/>
          <w:pgMar w:top="720" w:right="720" w:bottom="312" w:left="720" w:header="720" w:footer="312" w:gutter="0"/>
          <w:cols w:space="720"/>
          <w:noEndnote/>
        </w:sectPr>
      </w:pPr>
    </w:p>
    <w:p w:rsidR="0059059C" w:rsidRPr="00A278D7" w:rsidRDefault="001242A6" w:rsidP="00A278D7">
      <w:pPr>
        <w:tabs>
          <w:tab w:val="center" w:pos="5400"/>
        </w:tabs>
        <w:spacing w:line="22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Section 4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>.  Miscellaneous Provisions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F057A4" w:rsidRDefault="001242A6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>.01.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ab/>
        <w:t>Vesting of property.</w:t>
      </w:r>
      <w:r w:rsidR="0059059C" w:rsidRPr="00A278D7">
        <w:rPr>
          <w:rFonts w:ascii="Arial" w:hAnsi="Arial" w:cs="Arial"/>
          <w:sz w:val="20"/>
          <w:szCs w:val="20"/>
        </w:rPr>
        <w:t xml:space="preserve">  Property of the estate</w:t>
      </w:r>
      <w:r w:rsidR="00C07590">
        <w:rPr>
          <w:rFonts w:ascii="Arial" w:hAnsi="Arial" w:cs="Arial"/>
          <w:sz w:val="20"/>
          <w:szCs w:val="20"/>
        </w:rPr>
        <w:t xml:space="preserve"> will </w:t>
      </w:r>
      <w:proofErr w:type="spellStart"/>
      <w:r w:rsidR="00C07590">
        <w:rPr>
          <w:rFonts w:ascii="Arial" w:hAnsi="Arial" w:cs="Arial"/>
          <w:sz w:val="20"/>
          <w:szCs w:val="20"/>
        </w:rPr>
        <w:t>revest</w:t>
      </w:r>
      <w:proofErr w:type="spellEnd"/>
      <w:r w:rsidR="00C07590">
        <w:rPr>
          <w:rFonts w:ascii="Arial" w:hAnsi="Arial" w:cs="Arial"/>
          <w:sz w:val="20"/>
          <w:szCs w:val="20"/>
        </w:rPr>
        <w:t xml:space="preserve"> in Debtor upon confirmation.  </w:t>
      </w:r>
    </w:p>
    <w:p w:rsidR="00F057A4" w:rsidRDefault="00F057A4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</w:p>
    <w:p w:rsidR="00E03FF5" w:rsidRPr="00EC3879" w:rsidRDefault="004746E7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C07590">
        <w:rPr>
          <w:rFonts w:ascii="Arial" w:hAnsi="Arial" w:cs="Arial"/>
          <w:sz w:val="20"/>
          <w:szCs w:val="20"/>
        </w:rPr>
        <w:t>Debtor</w:t>
      </w:r>
      <w:r w:rsidR="00BF55DC">
        <w:rPr>
          <w:rFonts w:ascii="Arial" w:hAnsi="Arial" w:cs="Arial"/>
          <w:sz w:val="20"/>
          <w:szCs w:val="20"/>
        </w:rPr>
        <w:t xml:space="preserve"> does not want the proper</w:t>
      </w:r>
      <w:r w:rsidR="00EC3879">
        <w:rPr>
          <w:rFonts w:ascii="Arial" w:hAnsi="Arial" w:cs="Arial"/>
          <w:sz w:val="20"/>
          <w:szCs w:val="20"/>
        </w:rPr>
        <w:t xml:space="preserve">ty to </w:t>
      </w:r>
      <w:proofErr w:type="spellStart"/>
      <w:r w:rsidR="00EC3879">
        <w:rPr>
          <w:rFonts w:ascii="Arial" w:hAnsi="Arial" w:cs="Arial"/>
          <w:sz w:val="20"/>
          <w:szCs w:val="20"/>
        </w:rPr>
        <w:t>revest</w:t>
      </w:r>
      <w:proofErr w:type="spellEnd"/>
      <w:r w:rsidR="00BF55DC">
        <w:rPr>
          <w:rFonts w:ascii="Arial" w:hAnsi="Arial" w:cs="Arial"/>
          <w:sz w:val="20"/>
          <w:szCs w:val="20"/>
        </w:rPr>
        <w:t xml:space="preserve">, </w:t>
      </w:r>
      <w:r w:rsidR="00E03FF5">
        <w:rPr>
          <w:rFonts w:ascii="Arial" w:hAnsi="Arial" w:cs="Arial"/>
          <w:sz w:val="20"/>
          <w:szCs w:val="20"/>
        </w:rPr>
        <w:t xml:space="preserve">Debtor </w:t>
      </w:r>
      <w:r w:rsidR="00BF55DC">
        <w:rPr>
          <w:rFonts w:ascii="Arial" w:hAnsi="Arial" w:cs="Arial"/>
          <w:sz w:val="20"/>
          <w:szCs w:val="20"/>
        </w:rPr>
        <w:t>must check</w:t>
      </w:r>
      <w:r w:rsidR="00C07590">
        <w:rPr>
          <w:rFonts w:ascii="Arial" w:hAnsi="Arial" w:cs="Arial"/>
          <w:sz w:val="20"/>
          <w:szCs w:val="20"/>
        </w:rPr>
        <w:t xml:space="preserve"> the following box: </w:t>
      </w:r>
      <w:r w:rsidR="0059059C" w:rsidRPr="00A278D7">
        <w:rPr>
          <w:rFonts w:ascii="Arial" w:hAnsi="Arial" w:cs="Arial"/>
          <w:sz w:val="28"/>
          <w:szCs w:val="28"/>
        </w:rPr>
        <w:sym w:font="Wingdings" w:char="F071"/>
      </w:r>
      <w:r w:rsidR="00E03FF5">
        <w:rPr>
          <w:rFonts w:ascii="Arial" w:hAnsi="Arial" w:cs="Arial"/>
          <w:sz w:val="28"/>
          <w:szCs w:val="28"/>
        </w:rPr>
        <w:t xml:space="preserve"> </w:t>
      </w:r>
      <w:r w:rsidR="00E03FF5">
        <w:rPr>
          <w:rFonts w:ascii="Arial" w:hAnsi="Arial" w:cs="Arial"/>
          <w:sz w:val="20"/>
          <w:szCs w:val="20"/>
        </w:rPr>
        <w:t>SHALL NOT REVEST</w:t>
      </w:r>
      <w:r w:rsidR="00E03FF5">
        <w:rPr>
          <w:rFonts w:ascii="Arial" w:hAnsi="Arial" w:cs="Arial"/>
          <w:sz w:val="28"/>
          <w:szCs w:val="28"/>
        </w:rPr>
        <w:t>.</w:t>
      </w:r>
    </w:p>
    <w:p w:rsidR="00E03FF5" w:rsidRDefault="00E03FF5" w:rsidP="00E03FF5">
      <w:pPr>
        <w:spacing w:line="227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C2CD1" w:rsidRDefault="004238EC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property of th</w:t>
      </w:r>
      <w:r w:rsidR="004746E7">
        <w:rPr>
          <w:rFonts w:ascii="Arial" w:hAnsi="Arial" w:cs="Arial"/>
          <w:sz w:val="20"/>
          <w:szCs w:val="20"/>
        </w:rPr>
        <w:t xml:space="preserve">e estate does not </w:t>
      </w:r>
      <w:proofErr w:type="spellStart"/>
      <w:r w:rsidR="004746E7">
        <w:rPr>
          <w:rFonts w:ascii="Arial" w:hAnsi="Arial" w:cs="Arial"/>
          <w:sz w:val="20"/>
          <w:szCs w:val="20"/>
        </w:rPr>
        <w:t>revest</w:t>
      </w:r>
      <w:proofErr w:type="spellEnd"/>
      <w:r w:rsidR="004746E7">
        <w:rPr>
          <w:rFonts w:ascii="Arial" w:hAnsi="Arial" w:cs="Arial"/>
          <w:sz w:val="20"/>
          <w:szCs w:val="20"/>
        </w:rPr>
        <w:t xml:space="preserve"> in </w:t>
      </w:r>
      <w:r w:rsidR="006245C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ebtor, Trustee is not required to file income tax returns for the estate, insure any estate property or make any </w:t>
      </w:r>
      <w:r w:rsidR="004746E7">
        <w:rPr>
          <w:rFonts w:ascii="Arial" w:hAnsi="Arial" w:cs="Arial"/>
          <w:sz w:val="20"/>
          <w:szCs w:val="20"/>
        </w:rPr>
        <w:t>of</w:t>
      </w:r>
      <w:r w:rsidR="00BF55DC">
        <w:rPr>
          <w:rFonts w:ascii="Arial" w:hAnsi="Arial" w:cs="Arial"/>
          <w:sz w:val="20"/>
          <w:szCs w:val="20"/>
        </w:rPr>
        <w:t xml:space="preserve"> </w:t>
      </w:r>
      <w:r w:rsidR="006245C7">
        <w:rPr>
          <w:rFonts w:ascii="Arial" w:hAnsi="Arial" w:cs="Arial"/>
          <w:sz w:val="20"/>
          <w:szCs w:val="20"/>
        </w:rPr>
        <w:t xml:space="preserve">Debtor’s </w:t>
      </w:r>
      <w:r>
        <w:rPr>
          <w:rFonts w:ascii="Arial" w:hAnsi="Arial" w:cs="Arial"/>
          <w:sz w:val="20"/>
          <w:szCs w:val="20"/>
        </w:rPr>
        <w:t xml:space="preserve">ongoing, </w:t>
      </w:r>
      <w:r w:rsidR="00E4722D">
        <w:rPr>
          <w:rFonts w:ascii="Arial" w:hAnsi="Arial" w:cs="Arial"/>
          <w:sz w:val="20"/>
          <w:szCs w:val="20"/>
        </w:rPr>
        <w:t xml:space="preserve">regular </w:t>
      </w:r>
      <w:r>
        <w:rPr>
          <w:rFonts w:ascii="Arial" w:hAnsi="Arial" w:cs="Arial"/>
          <w:sz w:val="20"/>
          <w:szCs w:val="20"/>
        </w:rPr>
        <w:t>post-petition debt payments</w:t>
      </w:r>
      <w:r w:rsidR="00F057A4">
        <w:rPr>
          <w:rFonts w:ascii="Arial" w:hAnsi="Arial" w:cs="Arial"/>
          <w:sz w:val="20"/>
          <w:szCs w:val="20"/>
        </w:rPr>
        <w:t xml:space="preserve"> </w:t>
      </w:r>
      <w:r w:rsidR="00E4722D">
        <w:rPr>
          <w:rFonts w:ascii="Arial" w:hAnsi="Arial" w:cs="Arial"/>
          <w:sz w:val="20"/>
          <w:szCs w:val="20"/>
        </w:rPr>
        <w:t>with the exception of monthly cure payments otherwise required by th</w:t>
      </w:r>
      <w:r w:rsidR="004746E7">
        <w:rPr>
          <w:rFonts w:ascii="Arial" w:hAnsi="Arial" w:cs="Arial"/>
          <w:sz w:val="20"/>
          <w:szCs w:val="20"/>
        </w:rPr>
        <w:t>is</w:t>
      </w:r>
      <w:r w:rsidR="00F057A4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 xml:space="preserve">. </w:t>
      </w:r>
      <w:r w:rsidR="00AC2CD1">
        <w:rPr>
          <w:rFonts w:ascii="Arial" w:hAnsi="Arial" w:cs="Arial"/>
          <w:sz w:val="20"/>
          <w:szCs w:val="20"/>
        </w:rPr>
        <w:t>Upon completion of th</w:t>
      </w:r>
      <w:r w:rsidR="004746E7">
        <w:rPr>
          <w:rFonts w:ascii="Arial" w:hAnsi="Arial" w:cs="Arial"/>
          <w:sz w:val="20"/>
          <w:szCs w:val="20"/>
        </w:rPr>
        <w:t>is</w:t>
      </w:r>
      <w:r w:rsidR="00AC2CD1">
        <w:rPr>
          <w:rFonts w:ascii="Arial" w:hAnsi="Arial" w:cs="Arial"/>
          <w:sz w:val="20"/>
          <w:szCs w:val="20"/>
        </w:rPr>
        <w:t xml:space="preserve"> plan, a</w:t>
      </w:r>
      <w:r w:rsidR="004746E7">
        <w:rPr>
          <w:rFonts w:ascii="Arial" w:hAnsi="Arial" w:cs="Arial"/>
          <w:sz w:val="20"/>
          <w:szCs w:val="20"/>
        </w:rPr>
        <w:t xml:space="preserve">ll property shall </w:t>
      </w:r>
      <w:proofErr w:type="spellStart"/>
      <w:r w:rsidR="004746E7">
        <w:rPr>
          <w:rFonts w:ascii="Arial" w:hAnsi="Arial" w:cs="Arial"/>
          <w:sz w:val="20"/>
          <w:szCs w:val="20"/>
        </w:rPr>
        <w:t>revest</w:t>
      </w:r>
      <w:proofErr w:type="spellEnd"/>
      <w:r w:rsidR="004746E7">
        <w:rPr>
          <w:rFonts w:ascii="Arial" w:hAnsi="Arial" w:cs="Arial"/>
          <w:sz w:val="20"/>
          <w:szCs w:val="20"/>
        </w:rPr>
        <w:t xml:space="preserve"> in </w:t>
      </w:r>
      <w:r w:rsidR="00AC2CD1">
        <w:rPr>
          <w:rFonts w:ascii="Arial" w:hAnsi="Arial" w:cs="Arial"/>
          <w:sz w:val="20"/>
          <w:szCs w:val="20"/>
        </w:rPr>
        <w:t>Debtor.</w:t>
      </w:r>
    </w:p>
    <w:p w:rsidR="00E03FF5" w:rsidRDefault="00E03FF5" w:rsidP="00E03FF5">
      <w:pPr>
        <w:spacing w:line="227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9059C" w:rsidRDefault="008A7A13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Notwithstanding the </w:t>
      </w:r>
      <w:proofErr w:type="spellStart"/>
      <w:r>
        <w:rPr>
          <w:rFonts w:ascii="Arial" w:hAnsi="Arial" w:cs="Arial"/>
          <w:sz w:val="20"/>
          <w:szCs w:val="20"/>
        </w:rPr>
        <w:t>revesting</w:t>
      </w:r>
      <w:proofErr w:type="spellEnd"/>
      <w:r>
        <w:rPr>
          <w:rFonts w:ascii="Arial" w:hAnsi="Arial" w:cs="Arial"/>
          <w:sz w:val="20"/>
          <w:szCs w:val="20"/>
        </w:rPr>
        <w:t xml:space="preserve"> of property in</w:t>
      </w:r>
      <w:r w:rsidR="004746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Debtor, the court will retain its supervisory role post-confirmation to enforce Fed. R. </w:t>
      </w:r>
      <w:proofErr w:type="spellStart"/>
      <w:r>
        <w:rPr>
          <w:rFonts w:ascii="Arial" w:hAnsi="Arial" w:cs="Arial"/>
          <w:sz w:val="20"/>
          <w:szCs w:val="20"/>
        </w:rPr>
        <w:t>Bankr</w:t>
      </w:r>
      <w:proofErr w:type="spellEnd"/>
      <w:r>
        <w:rPr>
          <w:rFonts w:ascii="Arial" w:hAnsi="Arial" w:cs="Arial"/>
          <w:sz w:val="20"/>
          <w:szCs w:val="20"/>
        </w:rPr>
        <w:t>. P. 300</w:t>
      </w:r>
      <w:r w:rsidR="006B494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6B494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and provide any other relief necessary to effectuate </w:t>
      </w:r>
      <w:r w:rsidR="004746E7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plan and the orderly administration of this case.</w:t>
      </w:r>
    </w:p>
    <w:p w:rsidR="00E03FF5" w:rsidRDefault="00E03FF5" w:rsidP="00E03FF5">
      <w:pPr>
        <w:spacing w:line="227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D2F65" w:rsidRDefault="00BF55DC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the property </w:t>
      </w:r>
      <w:proofErr w:type="spellStart"/>
      <w:r w:rsidR="004746E7">
        <w:rPr>
          <w:rFonts w:ascii="Arial" w:hAnsi="Arial" w:cs="Arial"/>
          <w:sz w:val="20"/>
          <w:szCs w:val="20"/>
        </w:rPr>
        <w:t>revests</w:t>
      </w:r>
      <w:proofErr w:type="spellEnd"/>
      <w:r w:rsidR="004746E7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="004A1AB0">
        <w:rPr>
          <w:rFonts w:ascii="Arial" w:hAnsi="Arial" w:cs="Arial"/>
          <w:sz w:val="20"/>
          <w:szCs w:val="20"/>
        </w:rPr>
        <w:t>Debtor, Debtor may sell, refinance or execute a loan modification regarding real or personal property with</w:t>
      </w:r>
      <w:r w:rsidR="00F057A4">
        <w:rPr>
          <w:rFonts w:ascii="Arial" w:hAnsi="Arial" w:cs="Arial"/>
          <w:sz w:val="20"/>
          <w:szCs w:val="20"/>
        </w:rPr>
        <w:t xml:space="preserve">out further order of the court with the </w:t>
      </w:r>
      <w:r w:rsidR="004A1AB0">
        <w:rPr>
          <w:rFonts w:ascii="Arial" w:hAnsi="Arial" w:cs="Arial"/>
          <w:sz w:val="20"/>
          <w:szCs w:val="20"/>
        </w:rPr>
        <w:t>approval of Trustee.</w:t>
      </w:r>
    </w:p>
    <w:p w:rsidR="009208B3" w:rsidRDefault="009208B3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627C77" w:rsidRDefault="00627C77" w:rsidP="0002701F">
      <w:pPr>
        <w:spacing w:line="22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059C" w:rsidRDefault="001242A6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>.0</w:t>
      </w:r>
      <w:r w:rsidR="00E746B7">
        <w:rPr>
          <w:rFonts w:ascii="Arial" w:hAnsi="Arial" w:cs="Arial"/>
          <w:b/>
          <w:bCs/>
          <w:sz w:val="20"/>
          <w:szCs w:val="20"/>
        </w:rPr>
        <w:t>2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>.</w:t>
      </w:r>
      <w:r w:rsidR="0059059C" w:rsidRPr="00A278D7">
        <w:rPr>
          <w:rFonts w:ascii="Arial" w:hAnsi="Arial" w:cs="Arial"/>
          <w:b/>
          <w:bCs/>
          <w:sz w:val="20"/>
          <w:szCs w:val="20"/>
        </w:rPr>
        <w:tab/>
        <w:t>Remedies upon default.</w:t>
      </w:r>
      <w:r w:rsidR="004746E7">
        <w:rPr>
          <w:rFonts w:ascii="Arial" w:hAnsi="Arial" w:cs="Arial"/>
          <w:sz w:val="20"/>
          <w:szCs w:val="20"/>
        </w:rPr>
        <w:t xml:space="preserve">  If</w:t>
      </w:r>
      <w:r w:rsidR="00E74D26">
        <w:rPr>
          <w:rFonts w:ascii="Arial" w:hAnsi="Arial" w:cs="Arial"/>
          <w:sz w:val="20"/>
          <w:szCs w:val="20"/>
        </w:rPr>
        <w:t xml:space="preserve"> </w:t>
      </w:r>
      <w:r w:rsidR="0059059C" w:rsidRPr="00A278D7">
        <w:rPr>
          <w:rFonts w:ascii="Arial" w:hAnsi="Arial" w:cs="Arial"/>
          <w:sz w:val="20"/>
          <w:szCs w:val="20"/>
        </w:rPr>
        <w:t xml:space="preserve">Debtor defaults under this plan or </w:t>
      </w:r>
      <w:r w:rsidR="000C5413">
        <w:rPr>
          <w:rFonts w:ascii="Arial" w:hAnsi="Arial" w:cs="Arial"/>
          <w:sz w:val="20"/>
          <w:szCs w:val="20"/>
        </w:rPr>
        <w:t>does not complete th</w:t>
      </w:r>
      <w:r w:rsidR="004746E7">
        <w:rPr>
          <w:rFonts w:ascii="Arial" w:hAnsi="Arial" w:cs="Arial"/>
          <w:sz w:val="20"/>
          <w:szCs w:val="20"/>
        </w:rPr>
        <w:t>is</w:t>
      </w:r>
      <w:r w:rsidR="000C5413">
        <w:rPr>
          <w:rFonts w:ascii="Arial" w:hAnsi="Arial" w:cs="Arial"/>
          <w:sz w:val="20"/>
          <w:szCs w:val="20"/>
        </w:rPr>
        <w:t xml:space="preserve"> plan </w:t>
      </w:r>
      <w:r w:rsidR="00A278D7">
        <w:rPr>
          <w:rFonts w:ascii="Arial" w:hAnsi="Arial" w:cs="Arial"/>
          <w:sz w:val="20"/>
          <w:szCs w:val="20"/>
        </w:rPr>
        <w:t>within</w:t>
      </w:r>
      <w:r w:rsidR="0059059C" w:rsidRPr="00A278D7">
        <w:rPr>
          <w:rFonts w:ascii="Arial" w:hAnsi="Arial" w:cs="Arial"/>
          <w:sz w:val="20"/>
          <w:szCs w:val="20"/>
        </w:rPr>
        <w:t xml:space="preserve"> 60 months, Trustee</w:t>
      </w:r>
      <w:r w:rsidR="00F057A4">
        <w:rPr>
          <w:rFonts w:ascii="Arial" w:hAnsi="Arial" w:cs="Arial"/>
          <w:sz w:val="20"/>
          <w:szCs w:val="20"/>
        </w:rPr>
        <w:t>,</w:t>
      </w:r>
      <w:r w:rsidR="0059059C" w:rsidRPr="00A278D7">
        <w:rPr>
          <w:rFonts w:ascii="Arial" w:hAnsi="Arial" w:cs="Arial"/>
          <w:sz w:val="20"/>
          <w:szCs w:val="20"/>
        </w:rPr>
        <w:t xml:space="preserve"> or any other party in interest may request appropriate relief </w:t>
      </w:r>
      <w:r w:rsidR="00AC2CD1">
        <w:rPr>
          <w:rFonts w:ascii="Arial" w:hAnsi="Arial" w:cs="Arial"/>
          <w:sz w:val="20"/>
          <w:szCs w:val="20"/>
        </w:rPr>
        <w:t>p</w:t>
      </w:r>
      <w:r w:rsidR="0059059C" w:rsidRPr="00A278D7">
        <w:rPr>
          <w:rFonts w:ascii="Arial" w:hAnsi="Arial" w:cs="Arial"/>
          <w:sz w:val="20"/>
          <w:szCs w:val="20"/>
        </w:rPr>
        <w:t>ursuant</w:t>
      </w:r>
      <w:r w:rsidR="00A278D7">
        <w:rPr>
          <w:rFonts w:ascii="Arial" w:hAnsi="Arial" w:cs="Arial"/>
          <w:sz w:val="20"/>
          <w:szCs w:val="20"/>
        </w:rPr>
        <w:t xml:space="preserve"> to Local Bankruptcy Rules</w:t>
      </w:r>
      <w:r w:rsidR="0059059C" w:rsidRPr="00A278D7">
        <w:rPr>
          <w:rFonts w:ascii="Arial" w:hAnsi="Arial" w:cs="Arial"/>
          <w:sz w:val="20"/>
          <w:szCs w:val="20"/>
        </w:rPr>
        <w:t xml:space="preserve">.  This relief may consist of, without limitation, dismissal of the case, conversion of the case to chapter 7, or relief from the automatic stay to </w:t>
      </w:r>
      <w:r w:rsidR="0059059C" w:rsidRPr="00A278D7">
        <w:rPr>
          <w:rFonts w:ascii="Arial" w:hAnsi="Arial" w:cs="Arial"/>
          <w:sz w:val="20"/>
          <w:szCs w:val="20"/>
        </w:rPr>
        <w:lastRenderedPageBreak/>
        <w:t xml:space="preserve">pursue rights against collateral.  If the court terminates the automatic stay to permit a Class 1 or 2 secured claim holder </w:t>
      </w:r>
      <w:r w:rsidR="004A1AB0">
        <w:rPr>
          <w:rFonts w:ascii="Arial" w:hAnsi="Arial" w:cs="Arial"/>
          <w:sz w:val="20"/>
          <w:szCs w:val="20"/>
        </w:rPr>
        <w:t>or a party to an executor</w:t>
      </w:r>
      <w:r w:rsidR="00BF53D6">
        <w:rPr>
          <w:rFonts w:ascii="Arial" w:hAnsi="Arial" w:cs="Arial"/>
          <w:sz w:val="20"/>
          <w:szCs w:val="20"/>
        </w:rPr>
        <w:t>y</w:t>
      </w:r>
      <w:r w:rsidR="004A1AB0">
        <w:rPr>
          <w:rFonts w:ascii="Arial" w:hAnsi="Arial" w:cs="Arial"/>
          <w:sz w:val="20"/>
          <w:szCs w:val="20"/>
        </w:rPr>
        <w:t xml:space="preserve"> contract or unexpired lease </w:t>
      </w:r>
      <w:r w:rsidR="0059059C" w:rsidRPr="00A278D7">
        <w:rPr>
          <w:rFonts w:ascii="Arial" w:hAnsi="Arial" w:cs="Arial"/>
          <w:sz w:val="20"/>
          <w:szCs w:val="20"/>
        </w:rPr>
        <w:t>to proceed against its collateral, unless the court orders otherw</w:t>
      </w:r>
      <w:r w:rsidR="004746E7">
        <w:rPr>
          <w:rFonts w:ascii="Arial" w:hAnsi="Arial" w:cs="Arial"/>
          <w:sz w:val="20"/>
          <w:szCs w:val="20"/>
        </w:rPr>
        <w:t>ise,</w:t>
      </w:r>
      <w:r w:rsidR="00E74D26">
        <w:rPr>
          <w:rFonts w:ascii="Arial" w:hAnsi="Arial" w:cs="Arial"/>
          <w:sz w:val="20"/>
          <w:szCs w:val="20"/>
        </w:rPr>
        <w:t xml:space="preserve"> </w:t>
      </w:r>
      <w:r w:rsidR="0059059C" w:rsidRPr="00A278D7">
        <w:rPr>
          <w:rFonts w:ascii="Arial" w:hAnsi="Arial" w:cs="Arial"/>
          <w:sz w:val="20"/>
          <w:szCs w:val="20"/>
        </w:rPr>
        <w:t>Trustee shall make no further payments on account of such secured claim</w:t>
      </w:r>
      <w:r w:rsidR="0005780F">
        <w:rPr>
          <w:rFonts w:ascii="Arial" w:hAnsi="Arial" w:cs="Arial"/>
          <w:sz w:val="20"/>
          <w:szCs w:val="20"/>
        </w:rPr>
        <w:t>, executor</w:t>
      </w:r>
      <w:r w:rsidR="001A3D1C">
        <w:rPr>
          <w:rFonts w:ascii="Arial" w:hAnsi="Arial" w:cs="Arial"/>
          <w:sz w:val="20"/>
          <w:szCs w:val="20"/>
        </w:rPr>
        <w:t>y</w:t>
      </w:r>
      <w:r w:rsidR="0005780F">
        <w:rPr>
          <w:rFonts w:ascii="Arial" w:hAnsi="Arial" w:cs="Arial"/>
          <w:sz w:val="20"/>
          <w:szCs w:val="20"/>
        </w:rPr>
        <w:t xml:space="preserve"> contract or unexpired lease claim, </w:t>
      </w:r>
      <w:r w:rsidR="0059059C" w:rsidRPr="00A278D7">
        <w:rPr>
          <w:rFonts w:ascii="Arial" w:hAnsi="Arial" w:cs="Arial"/>
          <w:sz w:val="20"/>
          <w:szCs w:val="20"/>
        </w:rPr>
        <w:t xml:space="preserve">and any portion of such secured claim not previously satisfied under this plan shall be </w:t>
      </w:r>
      <w:r w:rsidR="00BF53D6">
        <w:rPr>
          <w:rFonts w:ascii="Arial" w:hAnsi="Arial" w:cs="Arial"/>
          <w:sz w:val="20"/>
          <w:szCs w:val="20"/>
        </w:rPr>
        <w:t xml:space="preserve">treated </w:t>
      </w:r>
      <w:r w:rsidR="0059059C" w:rsidRPr="00A278D7">
        <w:rPr>
          <w:rFonts w:ascii="Arial" w:hAnsi="Arial" w:cs="Arial"/>
          <w:sz w:val="20"/>
          <w:szCs w:val="20"/>
        </w:rPr>
        <w:t xml:space="preserve">as a Class 3 claim.  Any deficiency remaining after the creditor’s disposition of its collateral </w:t>
      </w:r>
      <w:r w:rsidR="00AC2CD1">
        <w:rPr>
          <w:rFonts w:ascii="Arial" w:hAnsi="Arial" w:cs="Arial"/>
          <w:sz w:val="20"/>
          <w:szCs w:val="20"/>
        </w:rPr>
        <w:t xml:space="preserve">for which </w:t>
      </w:r>
      <w:r w:rsidR="00F057A4">
        <w:rPr>
          <w:rFonts w:ascii="Arial" w:hAnsi="Arial" w:cs="Arial"/>
          <w:sz w:val="20"/>
          <w:szCs w:val="20"/>
        </w:rPr>
        <w:t xml:space="preserve">Debtor has personal liability </w:t>
      </w:r>
      <w:r w:rsidR="0059059C" w:rsidRPr="00A278D7">
        <w:rPr>
          <w:rFonts w:ascii="Arial" w:hAnsi="Arial" w:cs="Arial"/>
          <w:sz w:val="20"/>
          <w:szCs w:val="20"/>
        </w:rPr>
        <w:t xml:space="preserve">shall be </w:t>
      </w:r>
      <w:r w:rsidR="004A7EB5">
        <w:rPr>
          <w:rFonts w:ascii="Arial" w:hAnsi="Arial" w:cs="Arial"/>
          <w:sz w:val="20"/>
          <w:szCs w:val="20"/>
        </w:rPr>
        <w:t>treated</w:t>
      </w:r>
      <w:r w:rsidR="00F057A4">
        <w:rPr>
          <w:rFonts w:ascii="Arial" w:hAnsi="Arial" w:cs="Arial"/>
          <w:sz w:val="20"/>
          <w:szCs w:val="20"/>
        </w:rPr>
        <w:t xml:space="preserve"> as a Class 7 </w:t>
      </w:r>
      <w:r w:rsidR="0059059C" w:rsidRPr="00A278D7">
        <w:rPr>
          <w:rFonts w:ascii="Arial" w:hAnsi="Arial" w:cs="Arial"/>
          <w:sz w:val="20"/>
          <w:szCs w:val="20"/>
        </w:rPr>
        <w:t>claim subject to the timely filing of a proof of claim.</w:t>
      </w:r>
    </w:p>
    <w:p w:rsidR="00627C77" w:rsidRPr="00A278D7" w:rsidRDefault="00627C77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D3403C" w:rsidRDefault="001242A6" w:rsidP="0002701F">
      <w:pPr>
        <w:spacing w:line="22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8A7A13" w:rsidRPr="00E16F1C">
        <w:rPr>
          <w:rFonts w:ascii="Arial" w:hAnsi="Arial" w:cs="Arial"/>
          <w:b/>
          <w:sz w:val="20"/>
          <w:szCs w:val="20"/>
        </w:rPr>
        <w:t>.0</w:t>
      </w:r>
      <w:r w:rsidR="00E16F1C" w:rsidRPr="00E16F1C">
        <w:rPr>
          <w:rFonts w:ascii="Arial" w:hAnsi="Arial" w:cs="Arial"/>
          <w:b/>
          <w:sz w:val="20"/>
          <w:szCs w:val="20"/>
        </w:rPr>
        <w:t>3</w:t>
      </w:r>
      <w:r w:rsidR="008A7A13" w:rsidRPr="00E16F1C">
        <w:rPr>
          <w:rFonts w:ascii="Arial" w:hAnsi="Arial" w:cs="Arial"/>
          <w:b/>
          <w:sz w:val="20"/>
          <w:szCs w:val="20"/>
        </w:rPr>
        <w:t xml:space="preserve">  Impermissible Provisions.</w:t>
      </w:r>
      <w:r w:rsidR="008A7A13">
        <w:rPr>
          <w:rFonts w:ascii="Arial" w:hAnsi="Arial" w:cs="Arial"/>
          <w:sz w:val="20"/>
          <w:szCs w:val="20"/>
        </w:rPr>
        <w:t xml:space="preserve">  Notwithstanding any other term in this plan, </w:t>
      </w:r>
      <w:r w:rsidR="00506196">
        <w:rPr>
          <w:rFonts w:ascii="Arial" w:hAnsi="Arial" w:cs="Arial"/>
          <w:sz w:val="20"/>
          <w:szCs w:val="20"/>
        </w:rPr>
        <w:t>D</w:t>
      </w:r>
      <w:r w:rsidR="00E16F1C">
        <w:rPr>
          <w:rFonts w:ascii="Arial" w:hAnsi="Arial" w:cs="Arial"/>
          <w:sz w:val="20"/>
          <w:szCs w:val="20"/>
        </w:rPr>
        <w:t xml:space="preserve">ebtor does not seek through the confirmation and completion of this plan either a determination of the </w:t>
      </w:r>
      <w:proofErr w:type="spellStart"/>
      <w:r w:rsidR="008A7A13">
        <w:rPr>
          <w:rFonts w:ascii="Arial" w:hAnsi="Arial" w:cs="Arial"/>
          <w:sz w:val="20"/>
          <w:szCs w:val="20"/>
        </w:rPr>
        <w:t>dischargeability</w:t>
      </w:r>
      <w:proofErr w:type="spellEnd"/>
      <w:r w:rsidR="008A7A13">
        <w:rPr>
          <w:rFonts w:ascii="Arial" w:hAnsi="Arial" w:cs="Arial"/>
          <w:sz w:val="20"/>
          <w:szCs w:val="20"/>
        </w:rPr>
        <w:t xml:space="preserve"> of any debt or the discharge of any debt that is non-dischargeable </w:t>
      </w:r>
      <w:r w:rsidR="00A63AC5">
        <w:rPr>
          <w:rFonts w:ascii="Arial" w:hAnsi="Arial" w:cs="Arial"/>
          <w:sz w:val="20"/>
          <w:szCs w:val="20"/>
        </w:rPr>
        <w:t xml:space="preserve">as a matter of law </w:t>
      </w:r>
      <w:r w:rsidR="008A7A13">
        <w:rPr>
          <w:rFonts w:ascii="Arial" w:hAnsi="Arial" w:cs="Arial"/>
          <w:sz w:val="20"/>
          <w:szCs w:val="20"/>
        </w:rPr>
        <w:t>in a Chapter 13 c</w:t>
      </w:r>
      <w:r w:rsidR="00E16F1C">
        <w:rPr>
          <w:rFonts w:ascii="Arial" w:hAnsi="Arial" w:cs="Arial"/>
          <w:sz w:val="20"/>
          <w:szCs w:val="20"/>
        </w:rPr>
        <w:t>a</w:t>
      </w:r>
      <w:r w:rsidR="008A7A13">
        <w:rPr>
          <w:rFonts w:ascii="Arial" w:hAnsi="Arial" w:cs="Arial"/>
          <w:sz w:val="20"/>
          <w:szCs w:val="20"/>
        </w:rPr>
        <w:t xml:space="preserve">se under </w:t>
      </w:r>
      <w:r w:rsidR="00EC3879">
        <w:rPr>
          <w:rFonts w:ascii="Arial" w:hAnsi="Arial" w:cs="Arial"/>
          <w:sz w:val="20"/>
          <w:szCs w:val="20"/>
        </w:rPr>
        <w:t>11 U.S.C. §</w:t>
      </w:r>
      <w:r w:rsidR="008A7A13">
        <w:rPr>
          <w:rFonts w:ascii="Arial" w:hAnsi="Arial" w:cs="Arial"/>
          <w:sz w:val="20"/>
          <w:szCs w:val="20"/>
        </w:rPr>
        <w:t>1328.</w:t>
      </w:r>
    </w:p>
    <w:p w:rsidR="004B395B" w:rsidRDefault="004B395B" w:rsidP="004B395B">
      <w:pPr>
        <w:spacing w:line="226" w:lineRule="auto"/>
        <w:jc w:val="both"/>
        <w:rPr>
          <w:rFonts w:ascii="Arial" w:hAnsi="Arial" w:cs="Arial"/>
          <w:b/>
          <w:sz w:val="20"/>
          <w:szCs w:val="20"/>
        </w:rPr>
      </w:pPr>
    </w:p>
    <w:p w:rsidR="00D3403C" w:rsidRDefault="00D3403C" w:rsidP="00A278D7">
      <w:pPr>
        <w:tabs>
          <w:tab w:val="center" w:pos="5400"/>
        </w:tabs>
        <w:spacing w:line="226" w:lineRule="auto"/>
        <w:jc w:val="both"/>
        <w:rPr>
          <w:rFonts w:ascii="Arial" w:hAnsi="Arial" w:cs="Arial"/>
          <w:b/>
          <w:sz w:val="20"/>
          <w:szCs w:val="20"/>
        </w:rPr>
      </w:pPr>
    </w:p>
    <w:p w:rsidR="0059059C" w:rsidRPr="00A278D7" w:rsidRDefault="0059059C" w:rsidP="00A278D7">
      <w:pPr>
        <w:tabs>
          <w:tab w:val="center" w:pos="5400"/>
        </w:tabs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b/>
          <w:bCs/>
          <w:sz w:val="20"/>
          <w:szCs w:val="20"/>
        </w:rPr>
        <w:tab/>
      </w:r>
      <w:r w:rsidR="001242A6">
        <w:rPr>
          <w:rFonts w:ascii="Arial" w:hAnsi="Arial" w:cs="Arial"/>
          <w:b/>
          <w:bCs/>
          <w:sz w:val="20"/>
          <w:szCs w:val="20"/>
        </w:rPr>
        <w:t>Section 5</w:t>
      </w:r>
      <w:r w:rsidRPr="00A278D7">
        <w:rPr>
          <w:rFonts w:ascii="Arial" w:hAnsi="Arial" w:cs="Arial"/>
          <w:b/>
          <w:bCs/>
          <w:sz w:val="20"/>
          <w:szCs w:val="20"/>
        </w:rPr>
        <w:t>.  Additional Provisions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sz w:val="20"/>
          <w:szCs w:val="20"/>
        </w:rPr>
        <w:t>This plan is the court’s standard plan form.  Other than</w:t>
      </w:r>
      <w:r w:rsidR="00F057A4">
        <w:rPr>
          <w:rFonts w:ascii="Arial" w:hAnsi="Arial" w:cs="Arial"/>
          <w:sz w:val="20"/>
          <w:szCs w:val="20"/>
        </w:rPr>
        <w:t xml:space="preserve"> to insert text into designated </w:t>
      </w:r>
      <w:r w:rsidRPr="00A278D7">
        <w:rPr>
          <w:rFonts w:ascii="Arial" w:hAnsi="Arial" w:cs="Arial"/>
          <w:sz w:val="20"/>
          <w:szCs w:val="20"/>
        </w:rPr>
        <w:t>spaces, expand tables to include additional claims, or change the title to indicate the date of the plan or that the plan is a modified plan, the preprinted text of this form has not been altered.  I</w:t>
      </w:r>
      <w:r w:rsidR="00E746B7">
        <w:rPr>
          <w:rFonts w:ascii="Arial" w:hAnsi="Arial" w:cs="Arial"/>
          <w:sz w:val="20"/>
          <w:szCs w:val="20"/>
        </w:rPr>
        <w:t xml:space="preserve">f </w:t>
      </w:r>
      <w:r w:rsidRPr="00A278D7">
        <w:rPr>
          <w:rFonts w:ascii="Arial" w:hAnsi="Arial" w:cs="Arial"/>
          <w:sz w:val="20"/>
          <w:szCs w:val="20"/>
        </w:rPr>
        <w:t>there is an alteration, it will be given no effect.  The signatures below are certifications that the standard plan form has not been altered.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02701F">
      <w:pPr>
        <w:spacing w:line="226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sz w:val="20"/>
          <w:szCs w:val="20"/>
        </w:rPr>
        <w:t xml:space="preserve">Despite the foregoing, as long as consistent with the Bankruptcy Code, </w:t>
      </w:r>
      <w:r w:rsidR="00E74D26">
        <w:rPr>
          <w:rFonts w:ascii="Arial" w:hAnsi="Arial" w:cs="Arial"/>
          <w:sz w:val="20"/>
          <w:szCs w:val="20"/>
        </w:rPr>
        <w:t xml:space="preserve">the </w:t>
      </w:r>
      <w:r w:rsidRPr="00A278D7">
        <w:rPr>
          <w:rFonts w:ascii="Arial" w:hAnsi="Arial" w:cs="Arial"/>
          <w:sz w:val="20"/>
          <w:szCs w:val="20"/>
        </w:rPr>
        <w:t>Debtor may propose additional provisions that modify the preprinted text.  All additional provisions shall be on a separate piece of paper appended at the end of this plan.  Each additional provision shall be identified by a section</w:t>
      </w:r>
      <w:r w:rsidR="001242A6">
        <w:rPr>
          <w:rFonts w:ascii="Arial" w:hAnsi="Arial" w:cs="Arial"/>
          <w:sz w:val="20"/>
          <w:szCs w:val="20"/>
        </w:rPr>
        <w:t xml:space="preserve"> number beginning with section 5</w:t>
      </w:r>
      <w:r w:rsidRPr="00A278D7">
        <w:rPr>
          <w:rFonts w:ascii="Arial" w:hAnsi="Arial" w:cs="Arial"/>
          <w:sz w:val="20"/>
          <w:szCs w:val="20"/>
        </w:rPr>
        <w:t>.01and indicate which section(s) of the standard plan form have been modified</w:t>
      </w:r>
      <w:r w:rsidR="00E74D26">
        <w:rPr>
          <w:rFonts w:ascii="Arial" w:hAnsi="Arial" w:cs="Arial"/>
          <w:sz w:val="20"/>
          <w:szCs w:val="20"/>
        </w:rPr>
        <w:t xml:space="preserve"> or affected</w:t>
      </w:r>
      <w:r w:rsidRPr="00A278D7">
        <w:rPr>
          <w:rFonts w:ascii="Arial" w:hAnsi="Arial" w:cs="Arial"/>
          <w:sz w:val="20"/>
          <w:szCs w:val="20"/>
        </w:rPr>
        <w:t>.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02701F">
      <w:pPr>
        <w:spacing w:line="227" w:lineRule="auto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sz w:val="20"/>
          <w:szCs w:val="20"/>
        </w:rPr>
        <w:t>Additional Provisions  [</w:t>
      </w:r>
      <w:r w:rsidRPr="00A278D7">
        <w:rPr>
          <w:rFonts w:ascii="Arial" w:hAnsi="Arial" w:cs="Arial"/>
          <w:b/>
          <w:bCs/>
          <w:sz w:val="20"/>
          <w:szCs w:val="20"/>
        </w:rPr>
        <w:t>choose one</w:t>
      </w:r>
      <w:r w:rsidRPr="00A278D7">
        <w:rPr>
          <w:rFonts w:ascii="Arial" w:hAnsi="Arial" w:cs="Arial"/>
          <w:sz w:val="20"/>
          <w:szCs w:val="20"/>
        </w:rPr>
        <w:t xml:space="preserve">] are </w:t>
      </w:r>
      <w:r w:rsidRPr="00A278D7">
        <w:rPr>
          <w:rFonts w:ascii="Arial" w:hAnsi="Arial" w:cs="Arial"/>
          <w:sz w:val="28"/>
          <w:szCs w:val="28"/>
        </w:rPr>
        <w:sym w:font="Wingdings" w:char="F071"/>
      </w:r>
      <w:r w:rsidRPr="00A278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78D7">
        <w:rPr>
          <w:rFonts w:ascii="Arial" w:hAnsi="Arial" w:cs="Arial"/>
          <w:sz w:val="20"/>
          <w:szCs w:val="20"/>
        </w:rPr>
        <w:t>are</w:t>
      </w:r>
      <w:proofErr w:type="spellEnd"/>
      <w:r w:rsidRPr="00A278D7">
        <w:rPr>
          <w:rFonts w:ascii="Arial" w:hAnsi="Arial" w:cs="Arial"/>
          <w:sz w:val="20"/>
          <w:szCs w:val="20"/>
        </w:rPr>
        <w:t xml:space="preserve"> not</w:t>
      </w:r>
      <w:r w:rsidRPr="00A278D7">
        <w:rPr>
          <w:rFonts w:ascii="Arial" w:hAnsi="Arial" w:cs="Arial"/>
          <w:sz w:val="28"/>
          <w:szCs w:val="28"/>
        </w:rPr>
        <w:t xml:space="preserve"> </w:t>
      </w:r>
      <w:r w:rsidRPr="00A278D7">
        <w:rPr>
          <w:rFonts w:ascii="Arial" w:hAnsi="Arial" w:cs="Arial"/>
          <w:sz w:val="28"/>
          <w:szCs w:val="28"/>
        </w:rPr>
        <w:sym w:font="Wingdings" w:char="F071"/>
      </w:r>
      <w:r w:rsidRPr="00A278D7">
        <w:rPr>
          <w:rFonts w:ascii="Arial" w:hAnsi="Arial" w:cs="Arial"/>
        </w:rPr>
        <w:t xml:space="preserve"> </w:t>
      </w:r>
      <w:r w:rsidRPr="00A278D7">
        <w:rPr>
          <w:rFonts w:ascii="Arial" w:hAnsi="Arial" w:cs="Arial"/>
          <w:sz w:val="20"/>
          <w:szCs w:val="20"/>
        </w:rPr>
        <w:t>appended to this plan.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6E0890">
      <w:pPr>
        <w:tabs>
          <w:tab w:val="left" w:pos="-1440"/>
        </w:tabs>
        <w:ind w:left="5040" w:hanging="5040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sz w:val="20"/>
          <w:szCs w:val="20"/>
        </w:rPr>
        <w:t>Dated:</w:t>
      </w:r>
      <w:r w:rsidR="00A278D7">
        <w:rPr>
          <w:rFonts w:ascii="Arial" w:hAnsi="Arial" w:cs="Arial"/>
          <w:sz w:val="20"/>
          <w:szCs w:val="20"/>
        </w:rPr>
        <w:tab/>
      </w:r>
      <w:r w:rsidR="001D1F32">
        <w:rPr>
          <w:rFonts w:ascii="Arial" w:hAnsi="Arial" w:cs="Arial"/>
          <w:sz w:val="20"/>
          <w:szCs w:val="20"/>
        </w:rPr>
        <w:t>___________________</w:t>
      </w:r>
      <w:r w:rsidR="006E0890">
        <w:rPr>
          <w:rFonts w:ascii="Arial" w:hAnsi="Arial" w:cs="Arial"/>
          <w:sz w:val="20"/>
          <w:szCs w:val="20"/>
        </w:rPr>
        <w:t>_______________________________</w:t>
      </w:r>
      <w:r w:rsidR="006E0890" w:rsidRPr="006E0890">
        <w:rPr>
          <w:rFonts w:ascii="Arial" w:hAnsi="Arial" w:cs="Arial"/>
          <w:sz w:val="20"/>
          <w:szCs w:val="20"/>
        </w:rPr>
        <w:t xml:space="preserve"> </w:t>
      </w:r>
      <w:r w:rsidR="006E0890" w:rsidRPr="00A278D7">
        <w:rPr>
          <w:rFonts w:ascii="Arial" w:hAnsi="Arial" w:cs="Arial"/>
          <w:sz w:val="20"/>
          <w:szCs w:val="20"/>
        </w:rPr>
        <w:t>Debtor</w:t>
      </w:r>
      <w:r w:rsidR="00A278D7">
        <w:rPr>
          <w:rFonts w:ascii="Arial" w:hAnsi="Arial" w:cs="Arial"/>
          <w:sz w:val="20"/>
          <w:szCs w:val="20"/>
        </w:rPr>
        <w:tab/>
      </w:r>
      <w:r w:rsidR="00A278D7">
        <w:rPr>
          <w:rFonts w:ascii="Arial" w:hAnsi="Arial" w:cs="Arial"/>
          <w:sz w:val="20"/>
          <w:szCs w:val="20"/>
        </w:rPr>
        <w:tab/>
      </w:r>
      <w:r w:rsidR="00A278D7">
        <w:rPr>
          <w:rFonts w:ascii="Arial" w:hAnsi="Arial" w:cs="Arial"/>
          <w:sz w:val="20"/>
          <w:szCs w:val="20"/>
        </w:rPr>
        <w:tab/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6E0890" w:rsidRDefault="0059059C" w:rsidP="006E0890">
      <w:pPr>
        <w:spacing w:line="226" w:lineRule="auto"/>
        <w:ind w:left="5040"/>
        <w:jc w:val="both"/>
        <w:rPr>
          <w:rFonts w:ascii="Arial" w:hAnsi="Arial" w:cs="Arial"/>
          <w:sz w:val="20"/>
          <w:szCs w:val="20"/>
          <w:u w:val="single"/>
        </w:rPr>
      </w:pPr>
      <w:r w:rsidRPr="00A278D7">
        <w:rPr>
          <w:rFonts w:ascii="Arial" w:hAnsi="Arial" w:cs="Arial"/>
          <w:sz w:val="20"/>
          <w:szCs w:val="20"/>
          <w:u w:val="single"/>
        </w:rPr>
        <w:t xml:space="preserve">                                 </w:t>
      </w:r>
      <w:r w:rsidR="00A278D7">
        <w:rPr>
          <w:rFonts w:ascii="Arial" w:hAnsi="Arial" w:cs="Arial"/>
          <w:sz w:val="20"/>
          <w:szCs w:val="20"/>
          <w:u w:val="single"/>
        </w:rPr>
        <w:t xml:space="preserve">                              </w:t>
      </w:r>
      <w:r w:rsidRPr="00A278D7">
        <w:rPr>
          <w:rFonts w:ascii="Arial" w:hAnsi="Arial" w:cs="Arial"/>
          <w:sz w:val="20"/>
          <w:szCs w:val="20"/>
        </w:rPr>
        <w:t>Debtor</w:t>
      </w: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spacing w:line="226" w:lineRule="auto"/>
        <w:jc w:val="both"/>
        <w:rPr>
          <w:rFonts w:ascii="Arial" w:hAnsi="Arial" w:cs="Arial"/>
          <w:sz w:val="20"/>
          <w:szCs w:val="20"/>
        </w:rPr>
      </w:pPr>
    </w:p>
    <w:p w:rsidR="0059059C" w:rsidRPr="00A278D7" w:rsidRDefault="0059059C" w:rsidP="00A278D7">
      <w:pPr>
        <w:tabs>
          <w:tab w:val="left" w:pos="-1440"/>
        </w:tabs>
        <w:spacing w:line="226" w:lineRule="auto"/>
        <w:ind w:left="5040" w:hanging="5040"/>
        <w:jc w:val="both"/>
        <w:rPr>
          <w:rFonts w:ascii="Arial" w:hAnsi="Arial" w:cs="Arial"/>
          <w:sz w:val="20"/>
          <w:szCs w:val="20"/>
        </w:rPr>
      </w:pPr>
      <w:r w:rsidRPr="00A278D7">
        <w:rPr>
          <w:rFonts w:ascii="Arial" w:hAnsi="Arial" w:cs="Arial"/>
          <w:sz w:val="20"/>
          <w:szCs w:val="20"/>
        </w:rPr>
        <w:t>Dated:</w:t>
      </w:r>
      <w:r w:rsidR="001D1F32">
        <w:rPr>
          <w:rFonts w:ascii="Arial" w:hAnsi="Arial" w:cs="Arial"/>
          <w:sz w:val="20"/>
          <w:szCs w:val="20"/>
        </w:rPr>
        <w:tab/>
      </w:r>
      <w:r w:rsidRPr="00A278D7">
        <w:rPr>
          <w:rFonts w:ascii="Arial" w:hAnsi="Arial" w:cs="Arial"/>
          <w:sz w:val="20"/>
          <w:szCs w:val="20"/>
          <w:u w:val="single"/>
        </w:rPr>
        <w:t xml:space="preserve">                                 </w:t>
      </w:r>
      <w:r w:rsidR="006E0890">
        <w:rPr>
          <w:rFonts w:ascii="Arial" w:hAnsi="Arial" w:cs="Arial"/>
          <w:sz w:val="20"/>
          <w:szCs w:val="20"/>
          <w:u w:val="single"/>
        </w:rPr>
        <w:t xml:space="preserve">                              </w:t>
      </w:r>
      <w:r w:rsidRPr="00A278D7">
        <w:rPr>
          <w:rFonts w:ascii="Arial" w:hAnsi="Arial" w:cs="Arial"/>
          <w:sz w:val="20"/>
          <w:szCs w:val="20"/>
          <w:u w:val="single"/>
        </w:rPr>
        <w:t xml:space="preserve">          </w:t>
      </w:r>
    </w:p>
    <w:p w:rsidR="0059059C" w:rsidRPr="00A278D7" w:rsidRDefault="0059059C" w:rsidP="00A278D7">
      <w:pPr>
        <w:spacing w:line="227" w:lineRule="auto"/>
        <w:ind w:firstLine="5040"/>
        <w:jc w:val="both"/>
        <w:rPr>
          <w:rFonts w:ascii="Arial" w:hAnsi="Arial" w:cs="Arial"/>
        </w:rPr>
      </w:pPr>
      <w:r w:rsidRPr="00A278D7">
        <w:rPr>
          <w:rFonts w:ascii="Arial" w:hAnsi="Arial" w:cs="Arial"/>
          <w:sz w:val="20"/>
          <w:szCs w:val="20"/>
        </w:rPr>
        <w:t>Debtor’s Attorney</w:t>
      </w:r>
    </w:p>
    <w:sectPr w:rsidR="0059059C" w:rsidRPr="00A278D7" w:rsidSect="00AC7F2F">
      <w:type w:val="continuous"/>
      <w:pgSz w:w="12240" w:h="15840"/>
      <w:pgMar w:top="720" w:right="720" w:bottom="312" w:left="720" w:header="720" w:footer="3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1D" w:rsidRDefault="00657E1D" w:rsidP="0059059C">
      <w:r>
        <w:separator/>
      </w:r>
    </w:p>
  </w:endnote>
  <w:endnote w:type="continuationSeparator" w:id="0">
    <w:p w:rsidR="00657E1D" w:rsidRDefault="00657E1D" w:rsidP="0059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53" w:rsidRPr="000E0F77" w:rsidRDefault="00805D53">
    <w:pPr>
      <w:pStyle w:val="Footer"/>
      <w:rPr>
        <w:sz w:val="20"/>
        <w:szCs w:val="20"/>
      </w:rPr>
    </w:pPr>
    <w:r w:rsidRPr="000E0F77">
      <w:rPr>
        <w:sz w:val="20"/>
        <w:szCs w:val="20"/>
      </w:rPr>
      <w:t>N.D. Cal. Model Chapter 13 Plan (</w:t>
    </w:r>
    <w:r w:rsidR="000E0F77" w:rsidRPr="000E0F77">
      <w:rPr>
        <w:sz w:val="20"/>
        <w:szCs w:val="20"/>
      </w:rPr>
      <w:t>August 1, 2013</w:t>
    </w:r>
    <w:r w:rsidRPr="000E0F77">
      <w:rPr>
        <w:sz w:val="20"/>
        <w:szCs w:val="20"/>
      </w:rPr>
      <w:t>)</w:t>
    </w:r>
  </w:p>
  <w:p w:rsidR="00805D53" w:rsidRDefault="00805D53" w:rsidP="000E0F77">
    <w:pPr>
      <w:ind w:righ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1D" w:rsidRDefault="00657E1D" w:rsidP="0059059C">
      <w:r>
        <w:separator/>
      </w:r>
    </w:p>
  </w:footnote>
  <w:footnote w:type="continuationSeparator" w:id="0">
    <w:p w:rsidR="00657E1D" w:rsidRDefault="00657E1D" w:rsidP="0059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EC9"/>
    <w:multiLevelType w:val="multilevel"/>
    <w:tmpl w:val="09E85C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0B432F1D"/>
    <w:multiLevelType w:val="hybridMultilevel"/>
    <w:tmpl w:val="567EA814"/>
    <w:lvl w:ilvl="0" w:tplc="3558B9A4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1E76F42"/>
    <w:multiLevelType w:val="hybridMultilevel"/>
    <w:tmpl w:val="7D0A4F32"/>
    <w:lvl w:ilvl="0" w:tplc="B764F6A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E4C77"/>
    <w:multiLevelType w:val="hybridMultilevel"/>
    <w:tmpl w:val="8B3A9A90"/>
    <w:lvl w:ilvl="0" w:tplc="2D349770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B73626"/>
    <w:multiLevelType w:val="hybridMultilevel"/>
    <w:tmpl w:val="4784FEBE"/>
    <w:lvl w:ilvl="0" w:tplc="741243A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E32567"/>
    <w:multiLevelType w:val="hybridMultilevel"/>
    <w:tmpl w:val="AAC85BB6"/>
    <w:lvl w:ilvl="0" w:tplc="0666CFA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AF55BD"/>
    <w:multiLevelType w:val="hybridMultilevel"/>
    <w:tmpl w:val="5D6664C8"/>
    <w:lvl w:ilvl="0" w:tplc="26783F44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2C0C34"/>
    <w:multiLevelType w:val="hybridMultilevel"/>
    <w:tmpl w:val="76F29DC8"/>
    <w:lvl w:ilvl="0" w:tplc="B002B6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CF49FD"/>
    <w:multiLevelType w:val="hybridMultilevel"/>
    <w:tmpl w:val="3546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144C4"/>
    <w:multiLevelType w:val="multilevel"/>
    <w:tmpl w:val="8D521E9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E3B4F11"/>
    <w:multiLevelType w:val="hybridMultilevel"/>
    <w:tmpl w:val="E2741466"/>
    <w:lvl w:ilvl="0" w:tplc="967EE2F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92B62C5"/>
    <w:multiLevelType w:val="hybridMultilevel"/>
    <w:tmpl w:val="AFD4FD90"/>
    <w:lvl w:ilvl="0" w:tplc="AAF60AE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displayBackgroundShap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9C"/>
    <w:rsid w:val="00005C5E"/>
    <w:rsid w:val="00012DBA"/>
    <w:rsid w:val="000203B3"/>
    <w:rsid w:val="0002701F"/>
    <w:rsid w:val="00035DE2"/>
    <w:rsid w:val="0004135A"/>
    <w:rsid w:val="000506E1"/>
    <w:rsid w:val="00052007"/>
    <w:rsid w:val="0005780F"/>
    <w:rsid w:val="00067A93"/>
    <w:rsid w:val="0007017C"/>
    <w:rsid w:val="00074FF3"/>
    <w:rsid w:val="0009444E"/>
    <w:rsid w:val="00094D55"/>
    <w:rsid w:val="000952BC"/>
    <w:rsid w:val="00097615"/>
    <w:rsid w:val="000C5413"/>
    <w:rsid w:val="000D6B89"/>
    <w:rsid w:val="000E0F77"/>
    <w:rsid w:val="000E21F2"/>
    <w:rsid w:val="000E22AE"/>
    <w:rsid w:val="000E7D25"/>
    <w:rsid w:val="001053AE"/>
    <w:rsid w:val="00112CC6"/>
    <w:rsid w:val="001242A6"/>
    <w:rsid w:val="0014774B"/>
    <w:rsid w:val="00147A61"/>
    <w:rsid w:val="001500C0"/>
    <w:rsid w:val="001561CB"/>
    <w:rsid w:val="00163DD9"/>
    <w:rsid w:val="00180CF6"/>
    <w:rsid w:val="0018106A"/>
    <w:rsid w:val="00190523"/>
    <w:rsid w:val="001A3D1C"/>
    <w:rsid w:val="001A590D"/>
    <w:rsid w:val="001A67E5"/>
    <w:rsid w:val="001A7555"/>
    <w:rsid w:val="001A78F9"/>
    <w:rsid w:val="001B42FE"/>
    <w:rsid w:val="001B57A8"/>
    <w:rsid w:val="001C0656"/>
    <w:rsid w:val="001C31C3"/>
    <w:rsid w:val="001C7709"/>
    <w:rsid w:val="001D1F32"/>
    <w:rsid w:val="001D6EC4"/>
    <w:rsid w:val="00204150"/>
    <w:rsid w:val="00235510"/>
    <w:rsid w:val="0023625B"/>
    <w:rsid w:val="00265617"/>
    <w:rsid w:val="0028460C"/>
    <w:rsid w:val="00284DF7"/>
    <w:rsid w:val="002A46A3"/>
    <w:rsid w:val="002B2BF4"/>
    <w:rsid w:val="002C66A0"/>
    <w:rsid w:val="002D59FE"/>
    <w:rsid w:val="002F000B"/>
    <w:rsid w:val="002F3DC3"/>
    <w:rsid w:val="00323A6D"/>
    <w:rsid w:val="00327BDC"/>
    <w:rsid w:val="0033224C"/>
    <w:rsid w:val="00336ECE"/>
    <w:rsid w:val="003429A0"/>
    <w:rsid w:val="0035462F"/>
    <w:rsid w:val="00357A5C"/>
    <w:rsid w:val="00361BCE"/>
    <w:rsid w:val="00362B6A"/>
    <w:rsid w:val="003A1A73"/>
    <w:rsid w:val="003A239C"/>
    <w:rsid w:val="003A43F5"/>
    <w:rsid w:val="003C1D07"/>
    <w:rsid w:val="003C4B32"/>
    <w:rsid w:val="003C5AAE"/>
    <w:rsid w:val="003F0E74"/>
    <w:rsid w:val="003F23CE"/>
    <w:rsid w:val="003F3BBE"/>
    <w:rsid w:val="004109D9"/>
    <w:rsid w:val="004238EC"/>
    <w:rsid w:val="0043080D"/>
    <w:rsid w:val="00431157"/>
    <w:rsid w:val="00434997"/>
    <w:rsid w:val="00440464"/>
    <w:rsid w:val="004422E8"/>
    <w:rsid w:val="004466B9"/>
    <w:rsid w:val="0045000D"/>
    <w:rsid w:val="00473A6E"/>
    <w:rsid w:val="004746E7"/>
    <w:rsid w:val="0049418C"/>
    <w:rsid w:val="004A1AB0"/>
    <w:rsid w:val="004A67DB"/>
    <w:rsid w:val="004A71C1"/>
    <w:rsid w:val="004A7EB5"/>
    <w:rsid w:val="004B395B"/>
    <w:rsid w:val="004B6D43"/>
    <w:rsid w:val="004C0114"/>
    <w:rsid w:val="004C3707"/>
    <w:rsid w:val="00504AAD"/>
    <w:rsid w:val="00506196"/>
    <w:rsid w:val="005127A9"/>
    <w:rsid w:val="005245D9"/>
    <w:rsid w:val="00525B5F"/>
    <w:rsid w:val="00530715"/>
    <w:rsid w:val="0053633F"/>
    <w:rsid w:val="00554E00"/>
    <w:rsid w:val="00566563"/>
    <w:rsid w:val="0059059C"/>
    <w:rsid w:val="005A0CA8"/>
    <w:rsid w:val="005A24AB"/>
    <w:rsid w:val="005A733B"/>
    <w:rsid w:val="006134D6"/>
    <w:rsid w:val="00613DC4"/>
    <w:rsid w:val="00621545"/>
    <w:rsid w:val="006245C7"/>
    <w:rsid w:val="00627C77"/>
    <w:rsid w:val="006300C7"/>
    <w:rsid w:val="00640E9D"/>
    <w:rsid w:val="00657E1D"/>
    <w:rsid w:val="00665B53"/>
    <w:rsid w:val="006671F7"/>
    <w:rsid w:val="0067213C"/>
    <w:rsid w:val="006A7988"/>
    <w:rsid w:val="006B0EAD"/>
    <w:rsid w:val="006B494D"/>
    <w:rsid w:val="006C536A"/>
    <w:rsid w:val="006D0433"/>
    <w:rsid w:val="006E0890"/>
    <w:rsid w:val="00704491"/>
    <w:rsid w:val="00704C3E"/>
    <w:rsid w:val="00714C83"/>
    <w:rsid w:val="00733747"/>
    <w:rsid w:val="00747D47"/>
    <w:rsid w:val="00757ABC"/>
    <w:rsid w:val="007A553E"/>
    <w:rsid w:val="007B0618"/>
    <w:rsid w:val="007C08CE"/>
    <w:rsid w:val="00805D53"/>
    <w:rsid w:val="008169B5"/>
    <w:rsid w:val="008175AB"/>
    <w:rsid w:val="00830AFA"/>
    <w:rsid w:val="00840D0E"/>
    <w:rsid w:val="008521FD"/>
    <w:rsid w:val="00860ACE"/>
    <w:rsid w:val="0086177F"/>
    <w:rsid w:val="00895214"/>
    <w:rsid w:val="008A0CBF"/>
    <w:rsid w:val="008A7A13"/>
    <w:rsid w:val="008C71B6"/>
    <w:rsid w:val="008E2CF5"/>
    <w:rsid w:val="008F4CF3"/>
    <w:rsid w:val="00901FA4"/>
    <w:rsid w:val="009208B3"/>
    <w:rsid w:val="0093059D"/>
    <w:rsid w:val="0093493C"/>
    <w:rsid w:val="00943081"/>
    <w:rsid w:val="0094564F"/>
    <w:rsid w:val="00945AE4"/>
    <w:rsid w:val="0096176A"/>
    <w:rsid w:val="00963242"/>
    <w:rsid w:val="00966EAD"/>
    <w:rsid w:val="00971A9D"/>
    <w:rsid w:val="009A012E"/>
    <w:rsid w:val="009B6878"/>
    <w:rsid w:val="00A02D51"/>
    <w:rsid w:val="00A03375"/>
    <w:rsid w:val="00A262BD"/>
    <w:rsid w:val="00A278D7"/>
    <w:rsid w:val="00A30F7D"/>
    <w:rsid w:val="00A42B0D"/>
    <w:rsid w:val="00A54A06"/>
    <w:rsid w:val="00A63AC5"/>
    <w:rsid w:val="00A66003"/>
    <w:rsid w:val="00A70054"/>
    <w:rsid w:val="00A85E1E"/>
    <w:rsid w:val="00A90BFC"/>
    <w:rsid w:val="00A9527E"/>
    <w:rsid w:val="00AC2CD1"/>
    <w:rsid w:val="00AC7F2F"/>
    <w:rsid w:val="00AD08DE"/>
    <w:rsid w:val="00AE3594"/>
    <w:rsid w:val="00B15D0F"/>
    <w:rsid w:val="00B3062E"/>
    <w:rsid w:val="00B71092"/>
    <w:rsid w:val="00B81831"/>
    <w:rsid w:val="00B90E49"/>
    <w:rsid w:val="00BA7595"/>
    <w:rsid w:val="00BE4EA1"/>
    <w:rsid w:val="00BF53D6"/>
    <w:rsid w:val="00BF55DC"/>
    <w:rsid w:val="00C03CB5"/>
    <w:rsid w:val="00C07590"/>
    <w:rsid w:val="00C170C6"/>
    <w:rsid w:val="00C26C42"/>
    <w:rsid w:val="00C3444A"/>
    <w:rsid w:val="00C34D0A"/>
    <w:rsid w:val="00C6008B"/>
    <w:rsid w:val="00C6217E"/>
    <w:rsid w:val="00C72640"/>
    <w:rsid w:val="00C72657"/>
    <w:rsid w:val="00C75500"/>
    <w:rsid w:val="00C77D39"/>
    <w:rsid w:val="00C826F0"/>
    <w:rsid w:val="00C9696C"/>
    <w:rsid w:val="00C9757F"/>
    <w:rsid w:val="00CB7651"/>
    <w:rsid w:val="00CB7B38"/>
    <w:rsid w:val="00CC4973"/>
    <w:rsid w:val="00CD482C"/>
    <w:rsid w:val="00CD744F"/>
    <w:rsid w:val="00CD7B13"/>
    <w:rsid w:val="00CE2DA3"/>
    <w:rsid w:val="00CE5FFA"/>
    <w:rsid w:val="00CF2A97"/>
    <w:rsid w:val="00D037A3"/>
    <w:rsid w:val="00D13F94"/>
    <w:rsid w:val="00D15686"/>
    <w:rsid w:val="00D2663D"/>
    <w:rsid w:val="00D3403C"/>
    <w:rsid w:val="00D4176A"/>
    <w:rsid w:val="00D43EEF"/>
    <w:rsid w:val="00D6224A"/>
    <w:rsid w:val="00D74D06"/>
    <w:rsid w:val="00D841DE"/>
    <w:rsid w:val="00D86073"/>
    <w:rsid w:val="00DB5DE6"/>
    <w:rsid w:val="00DD0EAE"/>
    <w:rsid w:val="00DE1EF2"/>
    <w:rsid w:val="00DF2BEB"/>
    <w:rsid w:val="00E03AAA"/>
    <w:rsid w:val="00E03FF5"/>
    <w:rsid w:val="00E06DD4"/>
    <w:rsid w:val="00E13712"/>
    <w:rsid w:val="00E16F1C"/>
    <w:rsid w:val="00E42100"/>
    <w:rsid w:val="00E4722D"/>
    <w:rsid w:val="00E50D17"/>
    <w:rsid w:val="00E56C40"/>
    <w:rsid w:val="00E60735"/>
    <w:rsid w:val="00E65394"/>
    <w:rsid w:val="00E67474"/>
    <w:rsid w:val="00E746B7"/>
    <w:rsid w:val="00E74D26"/>
    <w:rsid w:val="00E75647"/>
    <w:rsid w:val="00E75D2D"/>
    <w:rsid w:val="00E9312F"/>
    <w:rsid w:val="00E96206"/>
    <w:rsid w:val="00E968DE"/>
    <w:rsid w:val="00EA0768"/>
    <w:rsid w:val="00EA0F1E"/>
    <w:rsid w:val="00EC3879"/>
    <w:rsid w:val="00EC485F"/>
    <w:rsid w:val="00ED2F65"/>
    <w:rsid w:val="00EE1C85"/>
    <w:rsid w:val="00EF55B0"/>
    <w:rsid w:val="00EF5B04"/>
    <w:rsid w:val="00F057A4"/>
    <w:rsid w:val="00F32C38"/>
    <w:rsid w:val="00F42AD5"/>
    <w:rsid w:val="00F443E4"/>
    <w:rsid w:val="00F5742D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536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33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33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1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536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33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33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2259-7CE2-474A-9794-72D80278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RAQUINO</cp:lastModifiedBy>
  <cp:revision>2</cp:revision>
  <cp:lastPrinted>2013-06-24T23:44:00Z</cp:lastPrinted>
  <dcterms:created xsi:type="dcterms:W3CDTF">2014-09-24T19:54:00Z</dcterms:created>
  <dcterms:modified xsi:type="dcterms:W3CDTF">2014-09-24T19:54:00Z</dcterms:modified>
</cp:coreProperties>
</file>